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C6" w:rsidRPr="00B407C6" w:rsidRDefault="00B407C6" w:rsidP="00B407C6">
      <w:pPr>
        <w:spacing w:before="100" w:beforeAutospacing="1" w:after="100" w:afterAutospacing="1"/>
        <w:outlineLvl w:val="2"/>
        <w:rPr>
          <w:rFonts w:ascii="Times New Roman" w:eastAsia="Times New Roman" w:hAnsi="Times New Roman"/>
          <w:bCs/>
          <w:sz w:val="27"/>
          <w:szCs w:val="27"/>
        </w:rPr>
      </w:pPr>
      <w:r w:rsidRPr="00B407C6">
        <w:rPr>
          <w:rFonts w:ascii="Verdana" w:eastAsia="Times New Roman" w:hAnsi="Verdana"/>
          <w:bCs/>
        </w:rPr>
        <w:t>Introduction - What is an Ecosystem?</w:t>
      </w:r>
    </w:p>
    <w:p w:rsidR="00B407C6" w:rsidRPr="00B407C6" w:rsidRDefault="00B407C6" w:rsidP="00B407C6">
      <w:pPr>
        <w:rPr>
          <w:rFonts w:ascii="Times New Roman" w:eastAsia="Times New Roman" w:hAnsi="Times New Roman"/>
          <w:b w:val="0"/>
        </w:rPr>
      </w:pPr>
      <w:r w:rsidRPr="00B407C6">
        <w:rPr>
          <w:rFonts w:ascii="Verdana" w:eastAsia="Times New Roman" w:hAnsi="Verdana"/>
          <w:b w:val="0"/>
          <w:sz w:val="20"/>
          <w:szCs w:val="20"/>
        </w:rPr>
        <w:t xml:space="preserve">An ecosystem consists of the biological community that occurs in some locale, and the physical and chemical factors that make up its non-living or abiotic environment. There are many examples of ecosystems -- a pond, a forest, an estuary, </w:t>
      </w:r>
      <w:proofErr w:type="gramStart"/>
      <w:r w:rsidRPr="00B407C6">
        <w:rPr>
          <w:rFonts w:ascii="Verdana" w:eastAsia="Times New Roman" w:hAnsi="Verdana"/>
          <w:b w:val="0"/>
          <w:sz w:val="20"/>
          <w:szCs w:val="20"/>
        </w:rPr>
        <w:t>a grassland</w:t>
      </w:r>
      <w:proofErr w:type="gramEnd"/>
      <w:r w:rsidRPr="00B407C6">
        <w:rPr>
          <w:rFonts w:ascii="Verdana" w:eastAsia="Times New Roman" w:hAnsi="Verdana"/>
          <w:b w:val="0"/>
          <w:sz w:val="20"/>
          <w:szCs w:val="20"/>
        </w:rPr>
        <w:t xml:space="preserve">. The boundaries </w:t>
      </w:r>
      <w:proofErr w:type="gramStart"/>
      <w:r w:rsidRPr="00B407C6">
        <w:rPr>
          <w:rFonts w:ascii="Verdana" w:eastAsia="Times New Roman" w:hAnsi="Verdana"/>
          <w:b w:val="0"/>
          <w:sz w:val="20"/>
          <w:szCs w:val="20"/>
        </w:rPr>
        <w:t>are not fixed</w:t>
      </w:r>
      <w:proofErr w:type="gramEnd"/>
      <w:r w:rsidRPr="00B407C6">
        <w:rPr>
          <w:rFonts w:ascii="Verdana" w:eastAsia="Times New Roman" w:hAnsi="Verdana"/>
          <w:b w:val="0"/>
          <w:sz w:val="20"/>
          <w:szCs w:val="20"/>
        </w:rPr>
        <w:t xml:space="preserve"> in any objective way, although sometimes they seem obvious, as with the shoreline of a small pond. Usually the boundaries of an ecosystem </w:t>
      </w:r>
      <w:proofErr w:type="gramStart"/>
      <w:r w:rsidRPr="00B407C6">
        <w:rPr>
          <w:rFonts w:ascii="Verdana" w:eastAsia="Times New Roman" w:hAnsi="Verdana"/>
          <w:b w:val="0"/>
          <w:sz w:val="20"/>
          <w:szCs w:val="20"/>
        </w:rPr>
        <w:t>are chosen</w:t>
      </w:r>
      <w:proofErr w:type="gramEnd"/>
      <w:r w:rsidRPr="00B407C6">
        <w:rPr>
          <w:rFonts w:ascii="Verdana" w:eastAsia="Times New Roman" w:hAnsi="Verdana"/>
          <w:b w:val="0"/>
          <w:sz w:val="20"/>
          <w:szCs w:val="20"/>
        </w:rPr>
        <w:t xml:space="preserve"> for practical reasons having to do with the goals of the particular study.</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The study of ecosystems mainly consists of the study of certain processes that link the living, or biotic, components to the non-living, or abiotic, components. </w:t>
      </w:r>
      <w:r w:rsidRPr="00B407C6">
        <w:rPr>
          <w:rFonts w:ascii="Verdana" w:eastAsia="Times New Roman" w:hAnsi="Verdana"/>
          <w:bCs/>
          <w:i/>
          <w:iCs/>
          <w:sz w:val="20"/>
          <w:szCs w:val="20"/>
        </w:rPr>
        <w:t>Energy transformations</w:t>
      </w:r>
      <w:r w:rsidRPr="00B407C6">
        <w:rPr>
          <w:rFonts w:ascii="Verdana" w:eastAsia="Times New Roman" w:hAnsi="Verdana"/>
          <w:b w:val="0"/>
          <w:sz w:val="20"/>
          <w:szCs w:val="20"/>
        </w:rPr>
        <w:t xml:space="preserve"> and </w:t>
      </w:r>
      <w:r w:rsidRPr="00B407C6">
        <w:rPr>
          <w:rFonts w:ascii="Verdana" w:eastAsia="Times New Roman" w:hAnsi="Verdana"/>
          <w:bCs/>
          <w:i/>
          <w:iCs/>
          <w:sz w:val="20"/>
          <w:szCs w:val="20"/>
        </w:rPr>
        <w:t>biogeochemical cycling</w:t>
      </w:r>
      <w:r w:rsidRPr="00B407C6">
        <w:rPr>
          <w:rFonts w:ascii="Verdana" w:eastAsia="Times New Roman" w:hAnsi="Verdana"/>
          <w:b w:val="0"/>
          <w:sz w:val="20"/>
          <w:szCs w:val="20"/>
        </w:rPr>
        <w:t xml:space="preserve"> are the main processes that comprise the field of ecosystem ecology. As we learned earlier, ecology generally </w:t>
      </w:r>
      <w:proofErr w:type="gramStart"/>
      <w:r w:rsidRPr="00B407C6">
        <w:rPr>
          <w:rFonts w:ascii="Verdana" w:eastAsia="Times New Roman" w:hAnsi="Verdana"/>
          <w:b w:val="0"/>
          <w:sz w:val="20"/>
          <w:szCs w:val="20"/>
        </w:rPr>
        <w:t>is defined</w:t>
      </w:r>
      <w:proofErr w:type="gramEnd"/>
      <w:r w:rsidRPr="00B407C6">
        <w:rPr>
          <w:rFonts w:ascii="Verdana" w:eastAsia="Times New Roman" w:hAnsi="Verdana"/>
          <w:b w:val="0"/>
          <w:sz w:val="20"/>
          <w:szCs w:val="20"/>
        </w:rPr>
        <w:t xml:space="preserve"> as the interactions of organisms with one another and with the environment in which they occur. We can study ecology at the level of the individual, the population, the community, and the ecosystem.</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Studies of </w:t>
      </w:r>
      <w:r w:rsidRPr="00B407C6">
        <w:rPr>
          <w:rFonts w:ascii="Verdana" w:eastAsia="Times New Roman" w:hAnsi="Verdana"/>
          <w:bCs/>
          <w:i/>
          <w:iCs/>
          <w:sz w:val="20"/>
          <w:szCs w:val="20"/>
        </w:rPr>
        <w:t>individuals</w:t>
      </w:r>
      <w:r w:rsidRPr="00B407C6">
        <w:rPr>
          <w:rFonts w:ascii="Verdana" w:eastAsia="Times New Roman" w:hAnsi="Verdana"/>
          <w:b w:val="0"/>
          <w:sz w:val="20"/>
          <w:szCs w:val="20"/>
        </w:rPr>
        <w:t xml:space="preserve"> are concerned mostly about physiology, reproduction, development or behavior, and studies of </w:t>
      </w:r>
      <w:r w:rsidRPr="00B407C6">
        <w:rPr>
          <w:rFonts w:ascii="Verdana" w:eastAsia="Times New Roman" w:hAnsi="Verdana"/>
          <w:bCs/>
          <w:i/>
          <w:iCs/>
          <w:sz w:val="20"/>
          <w:szCs w:val="20"/>
        </w:rPr>
        <w:t>populations</w:t>
      </w:r>
      <w:r w:rsidRPr="00B407C6">
        <w:rPr>
          <w:rFonts w:ascii="Verdana" w:eastAsia="Times New Roman" w:hAnsi="Verdana"/>
          <w:b w:val="0"/>
          <w:sz w:val="20"/>
          <w:szCs w:val="20"/>
        </w:rPr>
        <w:t xml:space="preserve"> usually focus on the habitat and resource needs of </w:t>
      </w:r>
      <w:proofErr w:type="gramStart"/>
      <w:r w:rsidRPr="00B407C6">
        <w:rPr>
          <w:rFonts w:ascii="Verdana" w:eastAsia="Times New Roman" w:hAnsi="Verdana"/>
          <w:b w:val="0"/>
          <w:sz w:val="20"/>
          <w:szCs w:val="20"/>
        </w:rPr>
        <w:t>individual species, their group behaviors, population growth, and what limits their abundance or causes extinction</w:t>
      </w:r>
      <w:proofErr w:type="gramEnd"/>
      <w:r w:rsidRPr="00B407C6">
        <w:rPr>
          <w:rFonts w:ascii="Verdana" w:eastAsia="Times New Roman" w:hAnsi="Verdana"/>
          <w:b w:val="0"/>
          <w:sz w:val="20"/>
          <w:szCs w:val="20"/>
        </w:rPr>
        <w:t xml:space="preserve">. Studies of </w:t>
      </w:r>
      <w:r w:rsidRPr="00B407C6">
        <w:rPr>
          <w:rFonts w:ascii="Verdana" w:eastAsia="Times New Roman" w:hAnsi="Verdana"/>
          <w:bCs/>
          <w:i/>
          <w:iCs/>
          <w:sz w:val="20"/>
          <w:szCs w:val="20"/>
        </w:rPr>
        <w:t>communities</w:t>
      </w:r>
      <w:r w:rsidRPr="00B407C6">
        <w:rPr>
          <w:rFonts w:ascii="Verdana" w:eastAsia="Times New Roman" w:hAnsi="Verdana"/>
          <w:bCs/>
          <w:sz w:val="20"/>
          <w:szCs w:val="20"/>
        </w:rPr>
        <w:t xml:space="preserve"> </w:t>
      </w:r>
      <w:r w:rsidRPr="00B407C6">
        <w:rPr>
          <w:rFonts w:ascii="Verdana" w:eastAsia="Times New Roman" w:hAnsi="Verdana"/>
          <w:b w:val="0"/>
          <w:sz w:val="20"/>
          <w:szCs w:val="20"/>
        </w:rPr>
        <w:t>examine how populations of many species interact with one another, such as predators and their prey, or competitors that share common needs or resources.</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In </w:t>
      </w:r>
      <w:r w:rsidRPr="00B407C6">
        <w:rPr>
          <w:rFonts w:ascii="Verdana" w:eastAsia="Times New Roman" w:hAnsi="Verdana"/>
          <w:bCs/>
          <w:i/>
          <w:iCs/>
          <w:sz w:val="20"/>
          <w:szCs w:val="20"/>
        </w:rPr>
        <w:t xml:space="preserve">ecosystem </w:t>
      </w:r>
      <w:proofErr w:type="gramStart"/>
      <w:r w:rsidRPr="00B407C6">
        <w:rPr>
          <w:rFonts w:ascii="Verdana" w:eastAsia="Times New Roman" w:hAnsi="Verdana"/>
          <w:bCs/>
          <w:i/>
          <w:iCs/>
          <w:sz w:val="20"/>
          <w:szCs w:val="20"/>
        </w:rPr>
        <w:t>ecology</w:t>
      </w:r>
      <w:proofErr w:type="gramEnd"/>
      <w:r w:rsidRPr="00B407C6">
        <w:rPr>
          <w:rFonts w:ascii="Verdana" w:eastAsia="Times New Roman" w:hAnsi="Verdana"/>
          <w:b w:val="0"/>
          <w:sz w:val="20"/>
          <w:szCs w:val="20"/>
        </w:rPr>
        <w:t xml:space="preserve"> we put all of this together and, insofar as we can, we try to understand how the system operates as a whole. This means that, rather than worrying mainly about particular species, we try to focus on major functional aspects of the system. These </w:t>
      </w:r>
      <w:r w:rsidRPr="00B407C6">
        <w:rPr>
          <w:rFonts w:ascii="Verdana" w:eastAsia="Times New Roman" w:hAnsi="Verdana"/>
          <w:bCs/>
          <w:i/>
          <w:iCs/>
          <w:sz w:val="20"/>
          <w:szCs w:val="20"/>
        </w:rPr>
        <w:t>functional aspects</w:t>
      </w:r>
      <w:r w:rsidRPr="00B407C6">
        <w:rPr>
          <w:rFonts w:ascii="Verdana" w:eastAsia="Times New Roman" w:hAnsi="Verdana"/>
          <w:b w:val="0"/>
          <w:sz w:val="20"/>
          <w:szCs w:val="20"/>
        </w:rPr>
        <w:t xml:space="preserve"> include such things as the amount of energy that is produced by photosynthesis, how energy or materials flow along the many steps in a food chain, or what controls the rate of decomposition of materials or the rate at which nutrients are recycled in the system.</w:t>
      </w:r>
      <w:r w:rsidRPr="00B407C6">
        <w:rPr>
          <w:rFonts w:ascii="Times New Roman" w:eastAsia="Times New Roman" w:hAnsi="Times New Roman"/>
          <w:b w:val="0"/>
        </w:rPr>
        <w:t xml:space="preserve"> </w:t>
      </w:r>
      <w:r w:rsidRPr="00B407C6">
        <w:rPr>
          <w:rFonts w:ascii="Times New Roman" w:eastAsia="Times New Roman" w:hAnsi="Times New Roman"/>
          <w:b w:val="0"/>
        </w:rPr>
        <w:br/>
        <w:t xml:space="preserve">  </w:t>
      </w:r>
    </w:p>
    <w:p w:rsidR="00B407C6" w:rsidRPr="00B407C6" w:rsidRDefault="00B407C6" w:rsidP="00B407C6">
      <w:pPr>
        <w:spacing w:before="100" w:beforeAutospacing="1" w:after="100" w:afterAutospacing="1"/>
        <w:outlineLvl w:val="2"/>
        <w:rPr>
          <w:rFonts w:ascii="Times New Roman" w:eastAsia="Times New Roman" w:hAnsi="Times New Roman"/>
          <w:bCs/>
          <w:sz w:val="27"/>
          <w:szCs w:val="27"/>
        </w:rPr>
      </w:pPr>
      <w:r w:rsidRPr="00B407C6">
        <w:rPr>
          <w:rFonts w:ascii="Verdana" w:eastAsia="Times New Roman" w:hAnsi="Verdana"/>
          <w:bCs/>
        </w:rPr>
        <w:t>Components of an Ecosystem</w:t>
      </w:r>
    </w:p>
    <w:p w:rsidR="00B407C6" w:rsidRPr="00B407C6" w:rsidRDefault="00B407C6" w:rsidP="00B407C6">
      <w:pPr>
        <w:rPr>
          <w:rFonts w:ascii="Times New Roman" w:eastAsia="Times New Roman" w:hAnsi="Times New Roman"/>
          <w:b w:val="0"/>
        </w:rPr>
      </w:pPr>
      <w:r w:rsidRPr="00B407C6">
        <w:rPr>
          <w:rFonts w:ascii="Verdana" w:eastAsia="Times New Roman" w:hAnsi="Verdana"/>
          <w:b w:val="0"/>
          <w:sz w:val="20"/>
          <w:szCs w:val="20"/>
        </w:rPr>
        <w:t xml:space="preserve">You are already familiar with the parts of an ecosystem. You have learned about climate and soils from past lectures. From this course and from general knowledge, you have a basic understanding of the diversity of plants and animals, and how </w:t>
      </w:r>
      <w:proofErr w:type="gramStart"/>
      <w:r w:rsidRPr="00B407C6">
        <w:rPr>
          <w:rFonts w:ascii="Verdana" w:eastAsia="Times New Roman" w:hAnsi="Verdana"/>
          <w:b w:val="0"/>
          <w:sz w:val="20"/>
          <w:szCs w:val="20"/>
        </w:rPr>
        <w:t>plants and animals</w:t>
      </w:r>
      <w:proofErr w:type="gramEnd"/>
      <w:r w:rsidRPr="00B407C6">
        <w:rPr>
          <w:rFonts w:ascii="Verdana" w:eastAsia="Times New Roman" w:hAnsi="Verdana"/>
          <w:b w:val="0"/>
          <w:sz w:val="20"/>
          <w:szCs w:val="20"/>
        </w:rPr>
        <w:t xml:space="preserve"> and microbes obtain water, nutrients, and food. We can clarify the parts of an ecosystem by listing them under the headings "abiotic" and "biotic".</w:t>
      </w:r>
      <w:r w:rsidRPr="00B407C6">
        <w:rPr>
          <w:rFonts w:ascii="Times New Roman" w:eastAsia="Times New Roman" w:hAnsi="Times New Roman"/>
          <w:b w:val="0"/>
        </w:rPr>
        <w:t xml:space="preserve"> </w:t>
      </w:r>
      <w:r w:rsidRPr="00B407C6">
        <w:rPr>
          <w:rFonts w:ascii="Times New Roman" w:eastAsia="Times New Roman" w:hAnsi="Times New Roman"/>
          <w:b w:val="0"/>
        </w:rPr>
        <w:br/>
        <w:t xml:space="preserve">    </w:t>
      </w:r>
    </w:p>
    <w:tbl>
      <w:tblPr>
        <w:tblW w:w="9195" w:type="dxa"/>
        <w:jc w:val="center"/>
        <w:tblCellSpacing w:w="0" w:type="dxa"/>
        <w:tblCellMar>
          <w:top w:w="15" w:type="dxa"/>
          <w:left w:w="15" w:type="dxa"/>
          <w:bottom w:w="15" w:type="dxa"/>
          <w:right w:w="15" w:type="dxa"/>
        </w:tblCellMar>
        <w:tblLook w:val="04A0"/>
      </w:tblPr>
      <w:tblGrid>
        <w:gridCol w:w="5241"/>
        <w:gridCol w:w="3954"/>
      </w:tblGrid>
      <w:tr w:rsidR="00B407C6" w:rsidRPr="00B407C6">
        <w:trPr>
          <w:tblCellSpacing w:w="0" w:type="dxa"/>
          <w:jc w:val="center"/>
        </w:trPr>
        <w:tc>
          <w:tcPr>
            <w:tcW w:w="2850" w:type="pct"/>
            <w:shd w:val="clear" w:color="auto" w:fill="FFCC99"/>
            <w:vAlign w:val="center"/>
            <w:hideMark/>
          </w:tcPr>
          <w:p w:rsidR="00B407C6" w:rsidRPr="00B407C6" w:rsidRDefault="00B407C6" w:rsidP="00B407C6">
            <w:pPr>
              <w:jc w:val="center"/>
              <w:rPr>
                <w:rFonts w:ascii="Times New Roman" w:eastAsia="Times New Roman" w:hAnsi="Times New Roman"/>
                <w:b w:val="0"/>
              </w:rPr>
            </w:pPr>
            <w:r w:rsidRPr="00B407C6">
              <w:rPr>
                <w:rFonts w:ascii="Verdana" w:eastAsia="Times New Roman" w:hAnsi="Verdana"/>
                <w:bCs/>
                <w:color w:val="800000"/>
                <w:sz w:val="20"/>
                <w:szCs w:val="20"/>
              </w:rPr>
              <w:t>ABIOTIC COMPONENTS</w:t>
            </w:r>
          </w:p>
        </w:tc>
        <w:tc>
          <w:tcPr>
            <w:tcW w:w="2150" w:type="pct"/>
            <w:shd w:val="clear" w:color="auto" w:fill="FFCC99"/>
            <w:vAlign w:val="center"/>
            <w:hideMark/>
          </w:tcPr>
          <w:p w:rsidR="00B407C6" w:rsidRPr="00B407C6" w:rsidRDefault="00B407C6" w:rsidP="00B407C6">
            <w:pPr>
              <w:jc w:val="center"/>
              <w:rPr>
                <w:rFonts w:ascii="Times New Roman" w:eastAsia="Times New Roman" w:hAnsi="Times New Roman"/>
                <w:b w:val="0"/>
              </w:rPr>
            </w:pPr>
            <w:r w:rsidRPr="00B407C6">
              <w:rPr>
                <w:rFonts w:ascii="Verdana" w:eastAsia="Times New Roman" w:hAnsi="Verdana"/>
                <w:bCs/>
                <w:color w:val="008000"/>
                <w:sz w:val="20"/>
                <w:szCs w:val="20"/>
              </w:rPr>
              <w:t>BIOTIC COMPONENTS</w:t>
            </w:r>
          </w:p>
        </w:tc>
      </w:tr>
      <w:tr w:rsidR="00B407C6" w:rsidRPr="00B407C6">
        <w:trPr>
          <w:tblCellSpacing w:w="0" w:type="dxa"/>
          <w:jc w:val="center"/>
        </w:trPr>
        <w:tc>
          <w:tcPr>
            <w:tcW w:w="2850" w:type="pct"/>
            <w:shd w:val="clear" w:color="auto" w:fill="FFFFCC"/>
            <w:vAlign w:val="center"/>
            <w:hideMark/>
          </w:tcPr>
          <w:p w:rsidR="00B407C6" w:rsidRPr="00B407C6" w:rsidRDefault="00B407C6" w:rsidP="00B407C6">
            <w:pPr>
              <w:rPr>
                <w:rFonts w:ascii="Times New Roman" w:eastAsia="Times New Roman" w:hAnsi="Times New Roman"/>
                <w:b w:val="0"/>
              </w:rPr>
            </w:pPr>
            <w:r w:rsidRPr="00B407C6">
              <w:rPr>
                <w:rFonts w:ascii="Verdana" w:eastAsia="Times New Roman" w:hAnsi="Verdana"/>
                <w:b w:val="0"/>
                <w:color w:val="800000"/>
                <w:sz w:val="20"/>
                <w:szCs w:val="20"/>
              </w:rPr>
              <w:t>Sunlight</w:t>
            </w:r>
          </w:p>
        </w:tc>
        <w:tc>
          <w:tcPr>
            <w:tcW w:w="2150" w:type="pct"/>
            <w:shd w:val="clear" w:color="auto" w:fill="CCFFFF"/>
            <w:vAlign w:val="center"/>
            <w:hideMark/>
          </w:tcPr>
          <w:p w:rsidR="00B407C6" w:rsidRPr="00B407C6" w:rsidRDefault="00B407C6" w:rsidP="00B407C6">
            <w:pPr>
              <w:rPr>
                <w:rFonts w:ascii="Times New Roman" w:eastAsia="Times New Roman" w:hAnsi="Times New Roman"/>
                <w:b w:val="0"/>
              </w:rPr>
            </w:pPr>
            <w:r w:rsidRPr="00B407C6">
              <w:rPr>
                <w:rFonts w:ascii="Verdana" w:eastAsia="Times New Roman" w:hAnsi="Verdana"/>
                <w:b w:val="0"/>
                <w:color w:val="008000"/>
                <w:sz w:val="20"/>
                <w:szCs w:val="20"/>
              </w:rPr>
              <w:t>Primary producers</w:t>
            </w:r>
          </w:p>
        </w:tc>
      </w:tr>
      <w:tr w:rsidR="00B407C6" w:rsidRPr="00B407C6">
        <w:trPr>
          <w:tblCellSpacing w:w="0" w:type="dxa"/>
          <w:jc w:val="center"/>
        </w:trPr>
        <w:tc>
          <w:tcPr>
            <w:tcW w:w="2850" w:type="pct"/>
            <w:shd w:val="clear" w:color="auto" w:fill="FFFFCC"/>
            <w:vAlign w:val="center"/>
            <w:hideMark/>
          </w:tcPr>
          <w:p w:rsidR="00B407C6" w:rsidRPr="00B407C6" w:rsidRDefault="00B407C6" w:rsidP="00B407C6">
            <w:pPr>
              <w:rPr>
                <w:rFonts w:ascii="Times New Roman" w:eastAsia="Times New Roman" w:hAnsi="Times New Roman"/>
                <w:b w:val="0"/>
              </w:rPr>
            </w:pPr>
            <w:r w:rsidRPr="00B407C6">
              <w:rPr>
                <w:rFonts w:ascii="Verdana" w:eastAsia="Times New Roman" w:hAnsi="Verdana"/>
                <w:b w:val="0"/>
                <w:color w:val="800000"/>
                <w:sz w:val="20"/>
                <w:szCs w:val="20"/>
              </w:rPr>
              <w:t>Temperature</w:t>
            </w:r>
          </w:p>
        </w:tc>
        <w:tc>
          <w:tcPr>
            <w:tcW w:w="2150" w:type="pct"/>
            <w:shd w:val="clear" w:color="auto" w:fill="CCFFFF"/>
            <w:vAlign w:val="center"/>
            <w:hideMark/>
          </w:tcPr>
          <w:p w:rsidR="00B407C6" w:rsidRPr="00B407C6" w:rsidRDefault="00B407C6" w:rsidP="00B407C6">
            <w:pPr>
              <w:rPr>
                <w:rFonts w:ascii="Times New Roman" w:eastAsia="Times New Roman" w:hAnsi="Times New Roman"/>
                <w:b w:val="0"/>
              </w:rPr>
            </w:pPr>
            <w:r w:rsidRPr="00B407C6">
              <w:rPr>
                <w:rFonts w:ascii="Verdana" w:eastAsia="Times New Roman" w:hAnsi="Verdana"/>
                <w:b w:val="0"/>
                <w:color w:val="008000"/>
                <w:sz w:val="20"/>
                <w:szCs w:val="20"/>
              </w:rPr>
              <w:t>Herbivores</w:t>
            </w:r>
          </w:p>
        </w:tc>
      </w:tr>
      <w:tr w:rsidR="00B407C6" w:rsidRPr="00B407C6">
        <w:trPr>
          <w:tblCellSpacing w:w="0" w:type="dxa"/>
          <w:jc w:val="center"/>
        </w:trPr>
        <w:tc>
          <w:tcPr>
            <w:tcW w:w="2850" w:type="pct"/>
            <w:shd w:val="clear" w:color="auto" w:fill="FFFFCC"/>
            <w:vAlign w:val="center"/>
            <w:hideMark/>
          </w:tcPr>
          <w:p w:rsidR="00B407C6" w:rsidRPr="00B407C6" w:rsidRDefault="00B407C6" w:rsidP="00B407C6">
            <w:pPr>
              <w:rPr>
                <w:rFonts w:ascii="Times New Roman" w:eastAsia="Times New Roman" w:hAnsi="Times New Roman"/>
                <w:b w:val="0"/>
              </w:rPr>
            </w:pPr>
            <w:r w:rsidRPr="00B407C6">
              <w:rPr>
                <w:rFonts w:ascii="Verdana" w:eastAsia="Times New Roman" w:hAnsi="Verdana"/>
                <w:b w:val="0"/>
                <w:color w:val="800000"/>
                <w:sz w:val="20"/>
                <w:szCs w:val="20"/>
              </w:rPr>
              <w:t>Precipitation</w:t>
            </w:r>
          </w:p>
        </w:tc>
        <w:tc>
          <w:tcPr>
            <w:tcW w:w="2150" w:type="pct"/>
            <w:shd w:val="clear" w:color="auto" w:fill="CCFFFF"/>
            <w:vAlign w:val="center"/>
            <w:hideMark/>
          </w:tcPr>
          <w:p w:rsidR="00B407C6" w:rsidRPr="00B407C6" w:rsidRDefault="00B407C6" w:rsidP="00B407C6">
            <w:pPr>
              <w:rPr>
                <w:rFonts w:ascii="Times New Roman" w:eastAsia="Times New Roman" w:hAnsi="Times New Roman"/>
                <w:b w:val="0"/>
              </w:rPr>
            </w:pPr>
            <w:r w:rsidRPr="00B407C6">
              <w:rPr>
                <w:rFonts w:ascii="Verdana" w:eastAsia="Times New Roman" w:hAnsi="Verdana"/>
                <w:b w:val="0"/>
                <w:color w:val="008000"/>
                <w:sz w:val="20"/>
                <w:szCs w:val="20"/>
              </w:rPr>
              <w:t>Carnivores</w:t>
            </w:r>
          </w:p>
        </w:tc>
      </w:tr>
      <w:tr w:rsidR="00B407C6" w:rsidRPr="00B407C6">
        <w:trPr>
          <w:tblCellSpacing w:w="0" w:type="dxa"/>
          <w:jc w:val="center"/>
        </w:trPr>
        <w:tc>
          <w:tcPr>
            <w:tcW w:w="2850" w:type="pct"/>
            <w:shd w:val="clear" w:color="auto" w:fill="FFFFCC"/>
            <w:vAlign w:val="center"/>
            <w:hideMark/>
          </w:tcPr>
          <w:p w:rsidR="00B407C6" w:rsidRPr="00B407C6" w:rsidRDefault="00B407C6" w:rsidP="00B407C6">
            <w:pPr>
              <w:rPr>
                <w:rFonts w:ascii="Times New Roman" w:eastAsia="Times New Roman" w:hAnsi="Times New Roman"/>
                <w:b w:val="0"/>
              </w:rPr>
            </w:pPr>
            <w:r w:rsidRPr="00B407C6">
              <w:rPr>
                <w:rFonts w:ascii="Verdana" w:eastAsia="Times New Roman" w:hAnsi="Verdana"/>
                <w:b w:val="0"/>
                <w:color w:val="800000"/>
                <w:sz w:val="20"/>
                <w:szCs w:val="20"/>
              </w:rPr>
              <w:t>Water or moisture</w:t>
            </w:r>
          </w:p>
        </w:tc>
        <w:tc>
          <w:tcPr>
            <w:tcW w:w="2150" w:type="pct"/>
            <w:shd w:val="clear" w:color="auto" w:fill="CCFFFF"/>
            <w:vAlign w:val="center"/>
            <w:hideMark/>
          </w:tcPr>
          <w:p w:rsidR="00B407C6" w:rsidRPr="00B407C6" w:rsidRDefault="00B407C6" w:rsidP="00B407C6">
            <w:pPr>
              <w:rPr>
                <w:rFonts w:ascii="Times New Roman" w:eastAsia="Times New Roman" w:hAnsi="Times New Roman"/>
                <w:b w:val="0"/>
              </w:rPr>
            </w:pPr>
            <w:r w:rsidRPr="00B407C6">
              <w:rPr>
                <w:rFonts w:ascii="Verdana" w:eastAsia="Times New Roman" w:hAnsi="Verdana"/>
                <w:b w:val="0"/>
                <w:color w:val="008000"/>
                <w:sz w:val="20"/>
                <w:szCs w:val="20"/>
              </w:rPr>
              <w:t>Omnivores</w:t>
            </w:r>
          </w:p>
        </w:tc>
      </w:tr>
      <w:tr w:rsidR="00B407C6" w:rsidRPr="00B407C6">
        <w:trPr>
          <w:tblCellSpacing w:w="0" w:type="dxa"/>
          <w:jc w:val="center"/>
        </w:trPr>
        <w:tc>
          <w:tcPr>
            <w:tcW w:w="2850" w:type="pct"/>
            <w:shd w:val="clear" w:color="auto" w:fill="FFFFCC"/>
            <w:vAlign w:val="center"/>
            <w:hideMark/>
          </w:tcPr>
          <w:p w:rsidR="00B407C6" w:rsidRPr="00B407C6" w:rsidRDefault="00B407C6" w:rsidP="00B407C6">
            <w:pPr>
              <w:rPr>
                <w:rFonts w:ascii="Times New Roman" w:eastAsia="Times New Roman" w:hAnsi="Times New Roman"/>
                <w:b w:val="0"/>
              </w:rPr>
            </w:pPr>
            <w:r w:rsidRPr="00B407C6">
              <w:rPr>
                <w:rFonts w:ascii="Verdana" w:eastAsia="Times New Roman" w:hAnsi="Verdana"/>
                <w:b w:val="0"/>
                <w:color w:val="800000"/>
                <w:sz w:val="20"/>
                <w:szCs w:val="20"/>
              </w:rPr>
              <w:t>Soil or water chemistry (e.g., P, NH</w:t>
            </w:r>
            <w:r w:rsidRPr="00B407C6">
              <w:rPr>
                <w:rFonts w:ascii="Verdana" w:eastAsia="Times New Roman" w:hAnsi="Verdana"/>
                <w:b w:val="0"/>
                <w:color w:val="800000"/>
                <w:sz w:val="20"/>
                <w:szCs w:val="20"/>
                <w:vertAlign w:val="subscript"/>
              </w:rPr>
              <w:t>4</w:t>
            </w:r>
            <w:r w:rsidRPr="00B407C6">
              <w:rPr>
                <w:rFonts w:ascii="Verdana" w:eastAsia="Times New Roman" w:hAnsi="Verdana"/>
                <w:b w:val="0"/>
                <w:color w:val="800000"/>
                <w:sz w:val="20"/>
                <w:szCs w:val="20"/>
              </w:rPr>
              <w:t>+)</w:t>
            </w:r>
          </w:p>
        </w:tc>
        <w:tc>
          <w:tcPr>
            <w:tcW w:w="2150" w:type="pct"/>
            <w:shd w:val="clear" w:color="auto" w:fill="CCFFFF"/>
            <w:vAlign w:val="center"/>
            <w:hideMark/>
          </w:tcPr>
          <w:p w:rsidR="00B407C6" w:rsidRPr="00B407C6" w:rsidRDefault="00B407C6" w:rsidP="00B407C6">
            <w:pPr>
              <w:rPr>
                <w:rFonts w:ascii="Times New Roman" w:eastAsia="Times New Roman" w:hAnsi="Times New Roman"/>
                <w:b w:val="0"/>
              </w:rPr>
            </w:pPr>
            <w:r w:rsidRPr="00B407C6">
              <w:rPr>
                <w:rFonts w:ascii="Verdana" w:eastAsia="Times New Roman" w:hAnsi="Verdana"/>
                <w:b w:val="0"/>
                <w:color w:val="008000"/>
                <w:sz w:val="20"/>
                <w:szCs w:val="20"/>
              </w:rPr>
              <w:t>Detritivores</w:t>
            </w:r>
          </w:p>
        </w:tc>
      </w:tr>
      <w:tr w:rsidR="00B407C6" w:rsidRPr="00B407C6">
        <w:trPr>
          <w:tblCellSpacing w:w="0" w:type="dxa"/>
          <w:jc w:val="center"/>
        </w:trPr>
        <w:tc>
          <w:tcPr>
            <w:tcW w:w="2850" w:type="pct"/>
            <w:shd w:val="clear" w:color="auto" w:fill="FFFFCC"/>
            <w:vAlign w:val="center"/>
            <w:hideMark/>
          </w:tcPr>
          <w:p w:rsidR="00B407C6" w:rsidRPr="00B407C6" w:rsidRDefault="00B407C6" w:rsidP="00B407C6">
            <w:pPr>
              <w:rPr>
                <w:rFonts w:ascii="Times New Roman" w:eastAsia="Times New Roman" w:hAnsi="Times New Roman"/>
                <w:b w:val="0"/>
              </w:rPr>
            </w:pPr>
            <w:r w:rsidRPr="00B407C6">
              <w:rPr>
                <w:rFonts w:ascii="Verdana" w:eastAsia="Times New Roman" w:hAnsi="Verdana"/>
                <w:b w:val="0"/>
                <w:color w:val="800000"/>
                <w:sz w:val="20"/>
                <w:szCs w:val="20"/>
              </w:rPr>
              <w:t>etc.</w:t>
            </w:r>
          </w:p>
        </w:tc>
        <w:tc>
          <w:tcPr>
            <w:tcW w:w="2150" w:type="pct"/>
            <w:shd w:val="clear" w:color="auto" w:fill="CCFFFF"/>
            <w:vAlign w:val="center"/>
            <w:hideMark/>
          </w:tcPr>
          <w:p w:rsidR="00B407C6" w:rsidRPr="00B407C6" w:rsidRDefault="00B407C6" w:rsidP="00B407C6">
            <w:pPr>
              <w:rPr>
                <w:rFonts w:ascii="Times New Roman" w:eastAsia="Times New Roman" w:hAnsi="Times New Roman"/>
                <w:b w:val="0"/>
              </w:rPr>
            </w:pPr>
            <w:r w:rsidRPr="00B407C6">
              <w:rPr>
                <w:rFonts w:ascii="Verdana" w:eastAsia="Times New Roman" w:hAnsi="Verdana"/>
                <w:b w:val="0"/>
                <w:color w:val="008000"/>
                <w:sz w:val="20"/>
                <w:szCs w:val="20"/>
              </w:rPr>
              <w:t>etc.</w:t>
            </w:r>
          </w:p>
        </w:tc>
      </w:tr>
      <w:tr w:rsidR="00B407C6" w:rsidRPr="00B407C6">
        <w:trPr>
          <w:tblCellSpacing w:w="0" w:type="dxa"/>
          <w:jc w:val="center"/>
        </w:trPr>
        <w:tc>
          <w:tcPr>
            <w:tcW w:w="0" w:type="auto"/>
            <w:gridSpan w:val="2"/>
            <w:vAlign w:val="center"/>
            <w:hideMark/>
          </w:tcPr>
          <w:p w:rsidR="00B407C6" w:rsidRPr="00B407C6" w:rsidRDefault="00B407C6" w:rsidP="00B407C6">
            <w:pPr>
              <w:jc w:val="center"/>
              <w:rPr>
                <w:rFonts w:ascii="Times New Roman" w:eastAsia="Times New Roman" w:hAnsi="Times New Roman"/>
                <w:b w:val="0"/>
              </w:rPr>
            </w:pPr>
            <w:r w:rsidRPr="00B407C6">
              <w:rPr>
                <w:rFonts w:ascii="Verdana" w:eastAsia="Times New Roman" w:hAnsi="Verdana"/>
                <w:bCs/>
                <w:i/>
                <w:iCs/>
                <w:color w:val="FF0000"/>
                <w:sz w:val="20"/>
                <w:szCs w:val="20"/>
              </w:rPr>
              <w:t>All of these vary over space/time</w:t>
            </w:r>
          </w:p>
        </w:tc>
      </w:tr>
    </w:tbl>
    <w:p w:rsidR="00B407C6" w:rsidRPr="00B407C6" w:rsidRDefault="00B407C6" w:rsidP="00B407C6">
      <w:pPr>
        <w:spacing w:before="100" w:beforeAutospacing="1" w:after="100" w:afterAutospacing="1"/>
        <w:rPr>
          <w:rFonts w:ascii="Times New Roman" w:eastAsia="Times New Roman" w:hAnsi="Times New Roman"/>
          <w:b w:val="0"/>
        </w:rPr>
      </w:pPr>
      <w:proofErr w:type="gramStart"/>
      <w:r w:rsidRPr="00B407C6">
        <w:rPr>
          <w:rFonts w:ascii="Verdana" w:eastAsia="Times New Roman" w:hAnsi="Verdana"/>
          <w:b w:val="0"/>
          <w:sz w:val="20"/>
          <w:szCs w:val="20"/>
        </w:rPr>
        <w:lastRenderedPageBreak/>
        <w:t>By and large</w:t>
      </w:r>
      <w:proofErr w:type="gramEnd"/>
      <w:r w:rsidRPr="00B407C6">
        <w:rPr>
          <w:rFonts w:ascii="Verdana" w:eastAsia="Times New Roman" w:hAnsi="Verdana"/>
          <w:b w:val="0"/>
          <w:sz w:val="20"/>
          <w:szCs w:val="20"/>
        </w:rPr>
        <w:t>, this set of environmental factors is important almost everywhere, in all ecosystems.</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Usually, biological communities include the "functional groupings" shown above. A </w:t>
      </w:r>
      <w:r w:rsidRPr="00B407C6">
        <w:rPr>
          <w:rFonts w:ascii="Verdana" w:eastAsia="Times New Roman" w:hAnsi="Verdana"/>
          <w:bCs/>
          <w:i/>
          <w:iCs/>
          <w:sz w:val="20"/>
          <w:szCs w:val="20"/>
        </w:rPr>
        <w:t>functional group</w:t>
      </w:r>
      <w:r w:rsidRPr="00B407C6">
        <w:rPr>
          <w:rFonts w:ascii="Verdana" w:eastAsia="Times New Roman" w:hAnsi="Verdana"/>
          <w:b w:val="0"/>
          <w:sz w:val="20"/>
          <w:szCs w:val="20"/>
        </w:rPr>
        <w:t xml:space="preserve"> is a biological category composed of organisms that perform mostly the same kind of function in the system; for example, all the photosynthetic plants or primary producers form a functional group. Membership in the functional group does not depend very much on </w:t>
      </w:r>
      <w:proofErr w:type="gramStart"/>
      <w:r w:rsidRPr="00B407C6">
        <w:rPr>
          <w:rFonts w:ascii="Verdana" w:eastAsia="Times New Roman" w:hAnsi="Verdana"/>
          <w:b w:val="0"/>
          <w:sz w:val="20"/>
          <w:szCs w:val="20"/>
        </w:rPr>
        <w:t>who</w:t>
      </w:r>
      <w:proofErr w:type="gramEnd"/>
      <w:r w:rsidRPr="00B407C6">
        <w:rPr>
          <w:rFonts w:ascii="Verdana" w:eastAsia="Times New Roman" w:hAnsi="Verdana"/>
          <w:b w:val="0"/>
          <w:sz w:val="20"/>
          <w:szCs w:val="20"/>
        </w:rPr>
        <w:t xml:space="preserve"> the actual players (species) happen to be, only on what function they perform in the ecosystem.</w:t>
      </w:r>
      <w:r w:rsidRPr="00B407C6">
        <w:rPr>
          <w:rFonts w:ascii="Times New Roman" w:eastAsia="Times New Roman" w:hAnsi="Times New Roman"/>
          <w:b w:val="0"/>
        </w:rPr>
        <w:t xml:space="preserve"> </w:t>
      </w:r>
      <w:r w:rsidRPr="00B407C6">
        <w:rPr>
          <w:rFonts w:ascii="Times New Roman" w:eastAsia="Times New Roman" w:hAnsi="Times New Roman"/>
          <w:b w:val="0"/>
        </w:rPr>
        <w:br/>
        <w:t xml:space="preserve">  </w:t>
      </w:r>
    </w:p>
    <w:p w:rsidR="00B407C6" w:rsidRPr="00B407C6" w:rsidRDefault="00B407C6" w:rsidP="00B407C6">
      <w:pPr>
        <w:spacing w:before="100" w:beforeAutospacing="1" w:after="100" w:afterAutospacing="1"/>
        <w:outlineLvl w:val="2"/>
        <w:rPr>
          <w:rFonts w:ascii="Times New Roman" w:eastAsia="Times New Roman" w:hAnsi="Times New Roman"/>
          <w:bCs/>
          <w:sz w:val="27"/>
          <w:szCs w:val="27"/>
        </w:rPr>
      </w:pPr>
      <w:r w:rsidRPr="00B407C6">
        <w:rPr>
          <w:rFonts w:ascii="Verdana" w:eastAsia="Times New Roman" w:hAnsi="Verdana"/>
          <w:bCs/>
        </w:rPr>
        <w:t>Processes of Ecosystems</w:t>
      </w:r>
    </w:p>
    <w:p w:rsidR="00B407C6" w:rsidRPr="00B407C6" w:rsidRDefault="00B407C6" w:rsidP="00B407C6">
      <w:pPr>
        <w:rPr>
          <w:rFonts w:ascii="Times New Roman" w:eastAsia="Times New Roman" w:hAnsi="Times New Roman"/>
          <w:b w:val="0"/>
        </w:rPr>
      </w:pPr>
      <w:r w:rsidRPr="00B407C6">
        <w:rPr>
          <w:rFonts w:ascii="Verdana" w:eastAsia="Times New Roman" w:hAnsi="Verdana"/>
          <w:b w:val="0"/>
          <w:sz w:val="20"/>
          <w:szCs w:val="20"/>
        </w:rPr>
        <w:t xml:space="preserve">This figure with the plants, zebra, lion, and so forth illustrates the two main ideas about how ecosystems function: </w:t>
      </w:r>
      <w:r w:rsidRPr="00B407C6">
        <w:rPr>
          <w:rFonts w:ascii="Verdana" w:eastAsia="Times New Roman" w:hAnsi="Verdana"/>
          <w:bCs/>
          <w:i/>
          <w:iCs/>
          <w:sz w:val="20"/>
          <w:szCs w:val="20"/>
        </w:rPr>
        <w:t>ecosystems have energy flows</w:t>
      </w:r>
      <w:r w:rsidRPr="00B407C6">
        <w:rPr>
          <w:rFonts w:ascii="Verdana" w:eastAsia="Times New Roman" w:hAnsi="Verdana"/>
          <w:b w:val="0"/>
          <w:sz w:val="20"/>
          <w:szCs w:val="20"/>
        </w:rPr>
        <w:t xml:space="preserve"> and </w:t>
      </w:r>
      <w:r w:rsidRPr="00B407C6">
        <w:rPr>
          <w:rFonts w:ascii="Verdana" w:eastAsia="Times New Roman" w:hAnsi="Verdana"/>
          <w:bCs/>
          <w:i/>
          <w:iCs/>
          <w:sz w:val="20"/>
          <w:szCs w:val="20"/>
        </w:rPr>
        <w:t>ecosystems cycle materials</w:t>
      </w:r>
      <w:r w:rsidRPr="00B407C6">
        <w:rPr>
          <w:rFonts w:ascii="Verdana" w:eastAsia="Times New Roman" w:hAnsi="Verdana"/>
          <w:b w:val="0"/>
          <w:sz w:val="20"/>
          <w:szCs w:val="20"/>
        </w:rPr>
        <w:t xml:space="preserve">. These two processes </w:t>
      </w:r>
      <w:proofErr w:type="gramStart"/>
      <w:r w:rsidRPr="00B407C6">
        <w:rPr>
          <w:rFonts w:ascii="Verdana" w:eastAsia="Times New Roman" w:hAnsi="Verdana"/>
          <w:b w:val="0"/>
          <w:sz w:val="20"/>
          <w:szCs w:val="20"/>
        </w:rPr>
        <w:t>are linked</w:t>
      </w:r>
      <w:proofErr w:type="gramEnd"/>
      <w:r w:rsidRPr="00B407C6">
        <w:rPr>
          <w:rFonts w:ascii="Verdana" w:eastAsia="Times New Roman" w:hAnsi="Verdana"/>
          <w:b w:val="0"/>
          <w:sz w:val="20"/>
          <w:szCs w:val="20"/>
        </w:rPr>
        <w:t>, but they are not quite the same (see Figure 1).</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jc w:val="center"/>
        <w:rPr>
          <w:rFonts w:ascii="Times New Roman" w:eastAsia="Times New Roman" w:hAnsi="Times New Roman"/>
          <w:b w:val="0"/>
        </w:rPr>
      </w:pPr>
      <w:r>
        <w:rPr>
          <w:rFonts w:ascii="Times New Roman" w:eastAsia="Times New Roman" w:hAnsi="Times New Roman"/>
          <w:b w:val="0"/>
          <w:noProof/>
        </w:rPr>
        <w:drawing>
          <wp:inline distT="0" distB="0" distL="0" distR="0">
            <wp:extent cx="4104005" cy="3072765"/>
            <wp:effectExtent l="19050" t="0" r="0" b="0"/>
            <wp:docPr id="1" name="Picture 1" descr="http://www.globalchange.umich.edu/globalchange1/current/lectures/kling/ecosystem/zebr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change.umich.edu/globalchange1/current/lectures/kling/ecosystem/zebra2.gif"/>
                    <pic:cNvPicPr>
                      <a:picLocks noChangeAspect="1" noChangeArrowheads="1"/>
                    </pic:cNvPicPr>
                  </pic:nvPicPr>
                  <pic:blipFill>
                    <a:blip r:embed="rId5" cstate="print"/>
                    <a:srcRect/>
                    <a:stretch>
                      <a:fillRect/>
                    </a:stretch>
                  </pic:blipFill>
                  <pic:spPr bwMode="auto">
                    <a:xfrm>
                      <a:off x="0" y="0"/>
                      <a:ext cx="4104005" cy="3072765"/>
                    </a:xfrm>
                    <a:prstGeom prst="rect">
                      <a:avLst/>
                    </a:prstGeom>
                    <a:noFill/>
                    <a:ln w="9525">
                      <a:noFill/>
                      <a:miter lim="800000"/>
                      <a:headEnd/>
                      <a:tailEnd/>
                    </a:ln>
                  </pic:spPr>
                </pic:pic>
              </a:graphicData>
            </a:graphic>
          </wp:inline>
        </w:drawing>
      </w:r>
    </w:p>
    <w:p w:rsidR="00B407C6" w:rsidRPr="00B407C6" w:rsidRDefault="00B407C6" w:rsidP="00B407C6">
      <w:pPr>
        <w:spacing w:before="100" w:beforeAutospacing="1" w:after="100" w:afterAutospacing="1"/>
        <w:jc w:val="center"/>
        <w:rPr>
          <w:rFonts w:ascii="Times New Roman" w:eastAsia="Times New Roman" w:hAnsi="Times New Roman"/>
          <w:b w:val="0"/>
        </w:rPr>
      </w:pPr>
      <w:proofErr w:type="gramStart"/>
      <w:r w:rsidRPr="00B407C6">
        <w:rPr>
          <w:rFonts w:ascii="Verdana" w:eastAsia="Times New Roman" w:hAnsi="Verdana"/>
          <w:b w:val="0"/>
          <w:sz w:val="20"/>
          <w:szCs w:val="20"/>
        </w:rPr>
        <w:t>Figure 1.</w:t>
      </w:r>
      <w:proofErr w:type="gramEnd"/>
      <w:r w:rsidRPr="00B407C6">
        <w:rPr>
          <w:rFonts w:ascii="Verdana" w:eastAsia="Times New Roman" w:hAnsi="Verdana"/>
          <w:b w:val="0"/>
          <w:sz w:val="20"/>
          <w:szCs w:val="20"/>
        </w:rPr>
        <w:t xml:space="preserve"> Energy flows and material cycles.</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Energy enters the biological system as light energy, or photons, </w:t>
      </w:r>
      <w:proofErr w:type="gramStart"/>
      <w:r w:rsidRPr="00B407C6">
        <w:rPr>
          <w:rFonts w:ascii="Verdana" w:eastAsia="Times New Roman" w:hAnsi="Verdana"/>
          <w:b w:val="0"/>
          <w:sz w:val="20"/>
          <w:szCs w:val="20"/>
        </w:rPr>
        <w:t>is transformed</w:t>
      </w:r>
      <w:proofErr w:type="gramEnd"/>
      <w:r w:rsidRPr="00B407C6">
        <w:rPr>
          <w:rFonts w:ascii="Verdana" w:eastAsia="Times New Roman" w:hAnsi="Verdana"/>
          <w:b w:val="0"/>
          <w:sz w:val="20"/>
          <w:szCs w:val="20"/>
        </w:rPr>
        <w:t xml:space="preserve"> into chemical energy in organic molecules by cellular processes including photosynthesis and respiration, and ultimately is converted to heat energy. This energy is dissipated, meaning it is lost to the system as heat; once it is </w:t>
      </w:r>
      <w:proofErr w:type="gramStart"/>
      <w:r w:rsidRPr="00B407C6">
        <w:rPr>
          <w:rFonts w:ascii="Verdana" w:eastAsia="Times New Roman" w:hAnsi="Verdana"/>
          <w:b w:val="0"/>
          <w:sz w:val="20"/>
          <w:szCs w:val="20"/>
        </w:rPr>
        <w:t>lost</w:t>
      </w:r>
      <w:proofErr w:type="gramEnd"/>
      <w:r w:rsidRPr="00B407C6">
        <w:rPr>
          <w:rFonts w:ascii="Verdana" w:eastAsia="Times New Roman" w:hAnsi="Verdana"/>
          <w:b w:val="0"/>
          <w:sz w:val="20"/>
          <w:szCs w:val="20"/>
        </w:rPr>
        <w:t xml:space="preserve"> it cannot be recycled.  Without the continued input of solar energy, biological systems would quickly shut down. </w:t>
      </w:r>
      <w:proofErr w:type="gramStart"/>
      <w:r w:rsidRPr="00B407C6">
        <w:rPr>
          <w:rFonts w:ascii="Verdana" w:eastAsia="Times New Roman" w:hAnsi="Verdana"/>
          <w:b w:val="0"/>
          <w:sz w:val="20"/>
          <w:szCs w:val="20"/>
        </w:rPr>
        <w:t>Thus</w:t>
      </w:r>
      <w:proofErr w:type="gramEnd"/>
      <w:r w:rsidRPr="00B407C6">
        <w:rPr>
          <w:rFonts w:ascii="Verdana" w:eastAsia="Times New Roman" w:hAnsi="Verdana"/>
          <w:b w:val="0"/>
          <w:sz w:val="20"/>
          <w:szCs w:val="20"/>
        </w:rPr>
        <w:t xml:space="preserve"> the earth is an </w:t>
      </w:r>
      <w:r w:rsidRPr="00B407C6">
        <w:rPr>
          <w:rFonts w:ascii="Verdana" w:eastAsia="Times New Roman" w:hAnsi="Verdana"/>
          <w:bCs/>
          <w:i/>
          <w:iCs/>
          <w:sz w:val="20"/>
          <w:szCs w:val="20"/>
        </w:rPr>
        <w:t>open system</w:t>
      </w:r>
      <w:r w:rsidRPr="00B407C6">
        <w:rPr>
          <w:rFonts w:ascii="Verdana" w:eastAsia="Times New Roman" w:hAnsi="Verdana"/>
          <w:b w:val="0"/>
          <w:sz w:val="20"/>
          <w:szCs w:val="20"/>
        </w:rPr>
        <w:t xml:space="preserve"> with respect to energy.</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Elements such as carbon, nitrogen, or phosphorus enter living organisms in a variety of ways. Plants obtain elements from the surrounding atmosphere, water, or soils. Animals may also obtain elements directly from the physical environment, but usually they obtain these mainly </w:t>
      </w:r>
      <w:proofErr w:type="gramStart"/>
      <w:r w:rsidRPr="00B407C6">
        <w:rPr>
          <w:rFonts w:ascii="Verdana" w:eastAsia="Times New Roman" w:hAnsi="Verdana"/>
          <w:b w:val="0"/>
          <w:sz w:val="20"/>
          <w:szCs w:val="20"/>
        </w:rPr>
        <w:t>as a consequence</w:t>
      </w:r>
      <w:proofErr w:type="gramEnd"/>
      <w:r w:rsidRPr="00B407C6">
        <w:rPr>
          <w:rFonts w:ascii="Verdana" w:eastAsia="Times New Roman" w:hAnsi="Verdana"/>
          <w:b w:val="0"/>
          <w:sz w:val="20"/>
          <w:szCs w:val="20"/>
        </w:rPr>
        <w:t xml:space="preserve"> of consuming other organisms. These materials are transformed biochemically within the bodies of organisms, but </w:t>
      </w:r>
      <w:proofErr w:type="gramStart"/>
      <w:r w:rsidRPr="00B407C6">
        <w:rPr>
          <w:rFonts w:ascii="Verdana" w:eastAsia="Times New Roman" w:hAnsi="Verdana"/>
          <w:b w:val="0"/>
          <w:sz w:val="20"/>
          <w:szCs w:val="20"/>
        </w:rPr>
        <w:t>sooner or later</w:t>
      </w:r>
      <w:proofErr w:type="gramEnd"/>
      <w:r w:rsidRPr="00B407C6">
        <w:rPr>
          <w:rFonts w:ascii="Verdana" w:eastAsia="Times New Roman" w:hAnsi="Verdana"/>
          <w:b w:val="0"/>
          <w:sz w:val="20"/>
          <w:szCs w:val="20"/>
        </w:rPr>
        <w:t xml:space="preserve">, due to </w:t>
      </w:r>
      <w:r w:rsidRPr="00B407C6">
        <w:rPr>
          <w:rFonts w:ascii="Verdana" w:eastAsia="Times New Roman" w:hAnsi="Verdana"/>
          <w:b w:val="0"/>
          <w:sz w:val="20"/>
          <w:szCs w:val="20"/>
        </w:rPr>
        <w:lastRenderedPageBreak/>
        <w:t>excretion or decomposition, they are returned to an inorganic state. Often bacteria complete this process, through the process called decomposition or mineralization (</w:t>
      </w:r>
      <w:r w:rsidRPr="00B407C6">
        <w:rPr>
          <w:rFonts w:ascii="Verdana" w:eastAsia="Times New Roman" w:hAnsi="Verdana"/>
          <w:b w:val="0"/>
          <w:i/>
          <w:iCs/>
          <w:sz w:val="20"/>
          <w:szCs w:val="20"/>
        </w:rPr>
        <w:t>see previous lecture on microbes</w:t>
      </w:r>
      <w:r w:rsidRPr="00B407C6">
        <w:rPr>
          <w:rFonts w:ascii="Verdana" w:eastAsia="Times New Roman" w:hAnsi="Verdana"/>
          <w:b w:val="0"/>
          <w:sz w:val="20"/>
          <w:szCs w:val="20"/>
        </w:rPr>
        <w:t>).</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During </w:t>
      </w:r>
      <w:proofErr w:type="gramStart"/>
      <w:r w:rsidRPr="00B407C6">
        <w:rPr>
          <w:rFonts w:ascii="Verdana" w:eastAsia="Times New Roman" w:hAnsi="Verdana"/>
          <w:b w:val="0"/>
          <w:sz w:val="20"/>
          <w:szCs w:val="20"/>
        </w:rPr>
        <w:t>decomposition</w:t>
      </w:r>
      <w:proofErr w:type="gramEnd"/>
      <w:r w:rsidRPr="00B407C6">
        <w:rPr>
          <w:rFonts w:ascii="Verdana" w:eastAsia="Times New Roman" w:hAnsi="Verdana"/>
          <w:b w:val="0"/>
          <w:sz w:val="20"/>
          <w:szCs w:val="20"/>
        </w:rPr>
        <w:t xml:space="preserve"> these materials are not destroyed or lost, so the earth is a </w:t>
      </w:r>
      <w:r w:rsidRPr="00B407C6">
        <w:rPr>
          <w:rFonts w:ascii="Verdana" w:eastAsia="Times New Roman" w:hAnsi="Verdana"/>
          <w:bCs/>
          <w:i/>
          <w:iCs/>
          <w:sz w:val="20"/>
          <w:szCs w:val="20"/>
        </w:rPr>
        <w:t>closed system</w:t>
      </w:r>
      <w:r w:rsidRPr="00B407C6">
        <w:rPr>
          <w:rFonts w:ascii="Verdana" w:eastAsia="Times New Roman" w:hAnsi="Verdana"/>
          <w:b w:val="0"/>
          <w:sz w:val="20"/>
          <w:szCs w:val="20"/>
        </w:rPr>
        <w:t xml:space="preserve"> with respect to elements (with the exception of a meteorite entering the system now and then). The elements </w:t>
      </w:r>
      <w:proofErr w:type="gramStart"/>
      <w:r w:rsidRPr="00B407C6">
        <w:rPr>
          <w:rFonts w:ascii="Verdana" w:eastAsia="Times New Roman" w:hAnsi="Verdana"/>
          <w:b w:val="0"/>
          <w:sz w:val="20"/>
          <w:szCs w:val="20"/>
        </w:rPr>
        <w:t>are cycled</w:t>
      </w:r>
      <w:proofErr w:type="gramEnd"/>
      <w:r w:rsidRPr="00B407C6">
        <w:rPr>
          <w:rFonts w:ascii="Verdana" w:eastAsia="Times New Roman" w:hAnsi="Verdana"/>
          <w:b w:val="0"/>
          <w:sz w:val="20"/>
          <w:szCs w:val="20"/>
        </w:rPr>
        <w:t xml:space="preserve"> endlessly between their biotic and abiotic states within ecosystems. Those elements whose supply tends to limit biological activity </w:t>
      </w:r>
      <w:proofErr w:type="gramStart"/>
      <w:r w:rsidRPr="00B407C6">
        <w:rPr>
          <w:rFonts w:ascii="Verdana" w:eastAsia="Times New Roman" w:hAnsi="Verdana"/>
          <w:b w:val="0"/>
          <w:sz w:val="20"/>
          <w:szCs w:val="20"/>
        </w:rPr>
        <w:t>are called</w:t>
      </w:r>
      <w:proofErr w:type="gramEnd"/>
      <w:r w:rsidRPr="00B407C6">
        <w:rPr>
          <w:rFonts w:ascii="Verdana" w:eastAsia="Times New Roman" w:hAnsi="Verdana"/>
          <w:b w:val="0"/>
          <w:sz w:val="20"/>
          <w:szCs w:val="20"/>
        </w:rPr>
        <w:t xml:space="preserve"> </w:t>
      </w:r>
      <w:r w:rsidRPr="00B407C6">
        <w:rPr>
          <w:rFonts w:ascii="Verdana" w:eastAsia="Times New Roman" w:hAnsi="Verdana"/>
          <w:bCs/>
          <w:i/>
          <w:iCs/>
          <w:sz w:val="20"/>
          <w:szCs w:val="20"/>
        </w:rPr>
        <w:t>nutrients</w:t>
      </w:r>
      <w:r w:rsidRPr="00B407C6">
        <w:rPr>
          <w:rFonts w:ascii="Verdana" w:eastAsia="Times New Roman" w:hAnsi="Verdana"/>
          <w:b w:val="0"/>
          <w:sz w:val="20"/>
          <w:szCs w:val="20"/>
        </w:rPr>
        <w:t>.</w:t>
      </w:r>
      <w:r w:rsidRPr="00B407C6">
        <w:rPr>
          <w:rFonts w:ascii="Times New Roman" w:eastAsia="Times New Roman" w:hAnsi="Times New Roman"/>
          <w:b w:val="0"/>
        </w:rPr>
        <w:t xml:space="preserve"> </w:t>
      </w:r>
      <w:r w:rsidRPr="00B407C6">
        <w:rPr>
          <w:rFonts w:ascii="Times New Roman" w:eastAsia="Times New Roman" w:hAnsi="Times New Roman"/>
          <w:b w:val="0"/>
        </w:rPr>
        <w:b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Cs/>
        </w:rPr>
        <w:t>The Transformation of Energy</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The transformations of energy in an ecosystem begin first with the input of energy from the sun. </w:t>
      </w:r>
      <w:proofErr w:type="gramStart"/>
      <w:r w:rsidRPr="00B407C6">
        <w:rPr>
          <w:rFonts w:ascii="Verdana" w:eastAsia="Times New Roman" w:hAnsi="Verdana"/>
          <w:b w:val="0"/>
          <w:sz w:val="20"/>
          <w:szCs w:val="20"/>
        </w:rPr>
        <w:t>Energy from the sun is captured by the process of photosynthesis</w:t>
      </w:r>
      <w:proofErr w:type="gramEnd"/>
      <w:r w:rsidRPr="00B407C6">
        <w:rPr>
          <w:rFonts w:ascii="Verdana" w:eastAsia="Times New Roman" w:hAnsi="Verdana"/>
          <w:b w:val="0"/>
          <w:sz w:val="20"/>
          <w:szCs w:val="20"/>
        </w:rPr>
        <w:t xml:space="preserve">. Carbon dioxide is combined with hydrogen (derived from the splitting of water molecules) to produce carbohydrates (CHO). Energy is stored in the high </w:t>
      </w:r>
      <w:proofErr w:type="gramStart"/>
      <w:r w:rsidRPr="00B407C6">
        <w:rPr>
          <w:rFonts w:ascii="Verdana" w:eastAsia="Times New Roman" w:hAnsi="Verdana"/>
          <w:b w:val="0"/>
          <w:sz w:val="20"/>
          <w:szCs w:val="20"/>
        </w:rPr>
        <w:t>energy</w:t>
      </w:r>
      <w:proofErr w:type="gramEnd"/>
      <w:r w:rsidRPr="00B407C6">
        <w:rPr>
          <w:rFonts w:ascii="Verdana" w:eastAsia="Times New Roman" w:hAnsi="Verdana"/>
          <w:b w:val="0"/>
          <w:sz w:val="20"/>
          <w:szCs w:val="20"/>
        </w:rPr>
        <w:t xml:space="preserve"> bonds of adenosine </w:t>
      </w:r>
      <w:proofErr w:type="spellStart"/>
      <w:r w:rsidRPr="00B407C6">
        <w:rPr>
          <w:rFonts w:ascii="Verdana" w:eastAsia="Times New Roman" w:hAnsi="Verdana"/>
          <w:b w:val="0"/>
          <w:sz w:val="20"/>
          <w:szCs w:val="20"/>
        </w:rPr>
        <w:t>triphosphate</w:t>
      </w:r>
      <w:proofErr w:type="spellEnd"/>
      <w:r w:rsidRPr="00B407C6">
        <w:rPr>
          <w:rFonts w:ascii="Verdana" w:eastAsia="Times New Roman" w:hAnsi="Verdana"/>
          <w:b w:val="0"/>
          <w:sz w:val="20"/>
          <w:szCs w:val="20"/>
        </w:rPr>
        <w:t>, or ATP (see lecture on photosynthesis).</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The prophet </w:t>
      </w:r>
      <w:proofErr w:type="spellStart"/>
      <w:r w:rsidRPr="00B407C6">
        <w:rPr>
          <w:rFonts w:ascii="Verdana" w:eastAsia="Times New Roman" w:hAnsi="Verdana"/>
          <w:b w:val="0"/>
          <w:sz w:val="20"/>
          <w:szCs w:val="20"/>
        </w:rPr>
        <w:t>Isaah</w:t>
      </w:r>
      <w:proofErr w:type="spellEnd"/>
      <w:r w:rsidRPr="00B407C6">
        <w:rPr>
          <w:rFonts w:ascii="Verdana" w:eastAsia="Times New Roman" w:hAnsi="Verdana"/>
          <w:b w:val="0"/>
          <w:sz w:val="20"/>
          <w:szCs w:val="20"/>
        </w:rPr>
        <w:t xml:space="preserve"> </w:t>
      </w:r>
      <w:proofErr w:type="gramStart"/>
      <w:r w:rsidRPr="00B407C6">
        <w:rPr>
          <w:rFonts w:ascii="Verdana" w:eastAsia="Times New Roman" w:hAnsi="Verdana"/>
          <w:b w:val="0"/>
          <w:sz w:val="20"/>
          <w:szCs w:val="20"/>
        </w:rPr>
        <w:t>said</w:t>
      </w:r>
      <w:proofErr w:type="gramEnd"/>
      <w:r w:rsidRPr="00B407C6">
        <w:rPr>
          <w:rFonts w:ascii="Verdana" w:eastAsia="Times New Roman" w:hAnsi="Verdana"/>
          <w:b w:val="0"/>
          <w:sz w:val="20"/>
          <w:szCs w:val="20"/>
        </w:rPr>
        <w:t xml:space="preserve"> "all flesh is grass", earning him the title of first ecologist, because virtually all energy available to organisms originates in plants. Because it is the first step in the production of energy for living things, it is called </w:t>
      </w:r>
      <w:r w:rsidRPr="00B407C6">
        <w:rPr>
          <w:rFonts w:ascii="Verdana" w:eastAsia="Times New Roman" w:hAnsi="Verdana"/>
          <w:bCs/>
          <w:i/>
          <w:iCs/>
          <w:sz w:val="20"/>
          <w:szCs w:val="20"/>
        </w:rPr>
        <w:t xml:space="preserve">primary production </w:t>
      </w:r>
      <w:r w:rsidRPr="00B407C6">
        <w:rPr>
          <w:rFonts w:ascii="Verdana" w:eastAsia="Times New Roman" w:hAnsi="Verdana"/>
          <w:b w:val="0"/>
          <w:i/>
          <w:iCs/>
          <w:sz w:val="20"/>
          <w:szCs w:val="20"/>
        </w:rPr>
        <w:t xml:space="preserve">(click </w:t>
      </w:r>
      <w:hyperlink r:id="rId6" w:history="1">
        <w:r w:rsidRPr="00B407C6">
          <w:rPr>
            <w:rFonts w:ascii="Verdana" w:eastAsia="Times New Roman" w:hAnsi="Verdana"/>
            <w:b w:val="0"/>
            <w:i/>
            <w:iCs/>
            <w:color w:val="FF0000"/>
            <w:sz w:val="20"/>
            <w:u w:val="single"/>
          </w:rPr>
          <w:t>here</w:t>
        </w:r>
      </w:hyperlink>
      <w:r w:rsidRPr="00B407C6">
        <w:rPr>
          <w:rFonts w:ascii="Verdana" w:eastAsia="Times New Roman" w:hAnsi="Verdana"/>
          <w:b w:val="0"/>
          <w:i/>
          <w:iCs/>
          <w:sz w:val="20"/>
          <w:szCs w:val="20"/>
        </w:rPr>
        <w:t xml:space="preserve"> for a primer on photosynthesis)</w:t>
      </w:r>
      <w:r w:rsidRPr="00B407C6">
        <w:rPr>
          <w:rFonts w:ascii="Verdana" w:eastAsia="Times New Roman" w:hAnsi="Verdana"/>
          <w:b w:val="0"/>
          <w:sz w:val="20"/>
          <w:szCs w:val="20"/>
        </w:rPr>
        <w:t xml:space="preserve">. </w:t>
      </w:r>
      <w:r w:rsidRPr="00B407C6">
        <w:rPr>
          <w:rFonts w:ascii="Verdana" w:eastAsia="Times New Roman" w:hAnsi="Verdana"/>
          <w:bCs/>
          <w:i/>
          <w:iCs/>
          <w:sz w:val="20"/>
          <w:szCs w:val="20"/>
        </w:rPr>
        <w:t>Herbivores</w:t>
      </w:r>
      <w:r w:rsidRPr="00B407C6">
        <w:rPr>
          <w:rFonts w:ascii="Verdana" w:eastAsia="Times New Roman" w:hAnsi="Verdana"/>
          <w:b w:val="0"/>
          <w:sz w:val="20"/>
          <w:szCs w:val="20"/>
        </w:rPr>
        <w:t xml:space="preserve"> obtain their energy by consuming plants or plant products, </w:t>
      </w:r>
      <w:r w:rsidRPr="00B407C6">
        <w:rPr>
          <w:rFonts w:ascii="Verdana" w:eastAsia="Times New Roman" w:hAnsi="Verdana"/>
          <w:bCs/>
          <w:i/>
          <w:iCs/>
          <w:sz w:val="20"/>
          <w:szCs w:val="20"/>
        </w:rPr>
        <w:t>carnivores</w:t>
      </w:r>
      <w:r w:rsidRPr="00B407C6">
        <w:rPr>
          <w:rFonts w:ascii="Verdana" w:eastAsia="Times New Roman" w:hAnsi="Verdana"/>
          <w:b w:val="0"/>
          <w:sz w:val="20"/>
          <w:szCs w:val="20"/>
        </w:rPr>
        <w:t xml:space="preserve"> eat herbivores, and </w:t>
      </w:r>
      <w:proofErr w:type="spellStart"/>
      <w:r w:rsidRPr="00B407C6">
        <w:rPr>
          <w:rFonts w:ascii="Verdana" w:eastAsia="Times New Roman" w:hAnsi="Verdana"/>
          <w:bCs/>
          <w:i/>
          <w:iCs/>
          <w:sz w:val="20"/>
          <w:szCs w:val="20"/>
        </w:rPr>
        <w:t>detritivores</w:t>
      </w:r>
      <w:proofErr w:type="spellEnd"/>
      <w:r w:rsidRPr="00B407C6">
        <w:rPr>
          <w:rFonts w:ascii="Verdana" w:eastAsia="Times New Roman" w:hAnsi="Verdana"/>
          <w:b w:val="0"/>
          <w:sz w:val="20"/>
          <w:szCs w:val="20"/>
        </w:rPr>
        <w:t xml:space="preserve"> consume the droppings and carcasses of us all.</w:t>
      </w:r>
      <w:r w:rsidRPr="00B407C6">
        <w:rPr>
          <w:rFonts w:ascii="Times New Roman" w:eastAsia="Times New Roman" w:hAnsi="Times New Roman"/>
          <w:b w:val="0"/>
        </w:rPr>
        <w:t xml:space="preserve"> </w:t>
      </w:r>
      <w:r w:rsidRPr="00B407C6">
        <w:rPr>
          <w:rFonts w:ascii="Times New Roman" w:eastAsia="Times New Roman" w:hAnsi="Times New Roman"/>
          <w:b w:val="0"/>
        </w:rPr>
        <w:b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Pr>
          <w:rFonts w:ascii="Times New Roman" w:eastAsia="Times New Roman" w:hAnsi="Times New Roman"/>
          <w:b w:val="0"/>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43150" cy="4152900"/>
            <wp:effectExtent l="19050" t="0" r="0" b="0"/>
            <wp:wrapSquare wrapText="bothSides"/>
            <wp:docPr id="5" name="Picture 2" descr="http://www.globalchange.umich.edu/globalchange1/current/lectures/kling/ecosystem/foodcha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obalchange.umich.edu/globalchange1/current/lectures/kling/ecosystem/foodchain2.gif"/>
                    <pic:cNvPicPr>
                      <a:picLocks noChangeAspect="1" noChangeArrowheads="1"/>
                    </pic:cNvPicPr>
                  </pic:nvPicPr>
                  <pic:blipFill>
                    <a:blip r:embed="rId7" cstate="print"/>
                    <a:srcRect/>
                    <a:stretch>
                      <a:fillRect/>
                    </a:stretch>
                  </pic:blipFill>
                  <pic:spPr bwMode="auto">
                    <a:xfrm>
                      <a:off x="0" y="0"/>
                      <a:ext cx="2343150" cy="4152900"/>
                    </a:xfrm>
                    <a:prstGeom prst="rect">
                      <a:avLst/>
                    </a:prstGeom>
                    <a:noFill/>
                    <a:ln w="9525">
                      <a:noFill/>
                      <a:miter lim="800000"/>
                      <a:headEnd/>
                      <a:tailEnd/>
                    </a:ln>
                  </pic:spPr>
                </pic:pic>
              </a:graphicData>
            </a:graphic>
          </wp:anchor>
        </w:drawing>
      </w:r>
      <w:r w:rsidRPr="00B407C6">
        <w:rPr>
          <w:rFonts w:ascii="Verdana" w:eastAsia="Times New Roman" w:hAnsi="Verdana"/>
          <w:b w:val="0"/>
          <w:sz w:val="20"/>
          <w:szCs w:val="20"/>
        </w:rPr>
        <w:t xml:space="preserve">Figure 2 portrays a simple food chain, in which energy from the sun, captured by plant photosynthesis, flows from </w:t>
      </w:r>
      <w:r w:rsidRPr="00B407C6">
        <w:rPr>
          <w:rFonts w:ascii="Verdana" w:eastAsia="Times New Roman" w:hAnsi="Verdana"/>
          <w:bCs/>
          <w:i/>
          <w:iCs/>
          <w:sz w:val="20"/>
          <w:szCs w:val="20"/>
        </w:rPr>
        <w:t>trophic level</w:t>
      </w:r>
      <w:r w:rsidRPr="00B407C6">
        <w:rPr>
          <w:rFonts w:ascii="Verdana" w:eastAsia="Times New Roman" w:hAnsi="Verdana"/>
          <w:b w:val="0"/>
          <w:sz w:val="20"/>
          <w:szCs w:val="20"/>
        </w:rPr>
        <w:t xml:space="preserve"> to trophic level via the </w:t>
      </w:r>
      <w:r w:rsidRPr="00B407C6">
        <w:rPr>
          <w:rFonts w:ascii="Verdana" w:eastAsia="Times New Roman" w:hAnsi="Verdana"/>
          <w:bCs/>
          <w:i/>
          <w:iCs/>
          <w:sz w:val="20"/>
          <w:szCs w:val="20"/>
        </w:rPr>
        <w:t>food chain</w:t>
      </w:r>
      <w:r w:rsidRPr="00B407C6">
        <w:rPr>
          <w:rFonts w:ascii="Verdana" w:eastAsia="Times New Roman" w:hAnsi="Verdana"/>
          <w:b w:val="0"/>
          <w:sz w:val="20"/>
          <w:szCs w:val="20"/>
        </w:rPr>
        <w:t xml:space="preserve">. A trophic level is composed of organisms that make a living in the same </w:t>
      </w:r>
      <w:proofErr w:type="gramStart"/>
      <w:r w:rsidRPr="00B407C6">
        <w:rPr>
          <w:rFonts w:ascii="Verdana" w:eastAsia="Times New Roman" w:hAnsi="Verdana"/>
          <w:b w:val="0"/>
          <w:sz w:val="20"/>
          <w:szCs w:val="20"/>
        </w:rPr>
        <w:t>way, that</w:t>
      </w:r>
      <w:proofErr w:type="gramEnd"/>
      <w:r w:rsidRPr="00B407C6">
        <w:rPr>
          <w:rFonts w:ascii="Verdana" w:eastAsia="Times New Roman" w:hAnsi="Verdana"/>
          <w:b w:val="0"/>
          <w:sz w:val="20"/>
          <w:szCs w:val="20"/>
        </w:rPr>
        <w:t xml:space="preserve"> is they are all </w:t>
      </w:r>
      <w:r w:rsidRPr="00B407C6">
        <w:rPr>
          <w:rFonts w:ascii="Verdana" w:eastAsia="Times New Roman" w:hAnsi="Verdana"/>
          <w:bCs/>
          <w:i/>
          <w:iCs/>
          <w:sz w:val="20"/>
          <w:szCs w:val="20"/>
        </w:rPr>
        <w:t>primary producers</w:t>
      </w:r>
      <w:r w:rsidRPr="00B407C6">
        <w:rPr>
          <w:rFonts w:ascii="Verdana" w:eastAsia="Times New Roman" w:hAnsi="Verdana"/>
          <w:b w:val="0"/>
          <w:sz w:val="20"/>
          <w:szCs w:val="20"/>
        </w:rPr>
        <w:t xml:space="preserve"> (plants), </w:t>
      </w:r>
      <w:r w:rsidRPr="00B407C6">
        <w:rPr>
          <w:rFonts w:ascii="Verdana" w:eastAsia="Times New Roman" w:hAnsi="Verdana"/>
          <w:bCs/>
          <w:i/>
          <w:iCs/>
          <w:sz w:val="20"/>
          <w:szCs w:val="20"/>
        </w:rPr>
        <w:t>primary consumers</w:t>
      </w:r>
      <w:r w:rsidRPr="00B407C6">
        <w:rPr>
          <w:rFonts w:ascii="Verdana" w:eastAsia="Times New Roman" w:hAnsi="Verdana"/>
          <w:b w:val="0"/>
          <w:sz w:val="20"/>
          <w:szCs w:val="20"/>
        </w:rPr>
        <w:t xml:space="preserve"> (herbivores) or </w:t>
      </w:r>
      <w:r w:rsidRPr="00B407C6">
        <w:rPr>
          <w:rFonts w:ascii="Verdana" w:eastAsia="Times New Roman" w:hAnsi="Verdana"/>
          <w:bCs/>
          <w:i/>
          <w:iCs/>
          <w:sz w:val="20"/>
          <w:szCs w:val="20"/>
        </w:rPr>
        <w:t>secondary consumers</w:t>
      </w:r>
      <w:r w:rsidRPr="00B407C6">
        <w:rPr>
          <w:rFonts w:ascii="Verdana" w:eastAsia="Times New Roman" w:hAnsi="Verdana"/>
          <w:b w:val="0"/>
          <w:sz w:val="20"/>
          <w:szCs w:val="20"/>
        </w:rPr>
        <w:t xml:space="preserve"> (carnivores). Dead tissue and waste products </w:t>
      </w:r>
      <w:proofErr w:type="gramStart"/>
      <w:r w:rsidRPr="00B407C6">
        <w:rPr>
          <w:rFonts w:ascii="Verdana" w:eastAsia="Times New Roman" w:hAnsi="Verdana"/>
          <w:b w:val="0"/>
          <w:sz w:val="20"/>
          <w:szCs w:val="20"/>
        </w:rPr>
        <w:t>are produced</w:t>
      </w:r>
      <w:proofErr w:type="gramEnd"/>
      <w:r w:rsidRPr="00B407C6">
        <w:rPr>
          <w:rFonts w:ascii="Verdana" w:eastAsia="Times New Roman" w:hAnsi="Verdana"/>
          <w:b w:val="0"/>
          <w:sz w:val="20"/>
          <w:szCs w:val="20"/>
        </w:rPr>
        <w:t xml:space="preserve"> at all levels. Scavengers, </w:t>
      </w:r>
      <w:proofErr w:type="spellStart"/>
      <w:r w:rsidRPr="00B407C6">
        <w:rPr>
          <w:rFonts w:ascii="Verdana" w:eastAsia="Times New Roman" w:hAnsi="Verdana"/>
          <w:b w:val="0"/>
          <w:sz w:val="20"/>
          <w:szCs w:val="20"/>
        </w:rPr>
        <w:t>detritivores</w:t>
      </w:r>
      <w:proofErr w:type="spellEnd"/>
      <w:r w:rsidRPr="00B407C6">
        <w:rPr>
          <w:rFonts w:ascii="Verdana" w:eastAsia="Times New Roman" w:hAnsi="Verdana"/>
          <w:b w:val="0"/>
          <w:sz w:val="20"/>
          <w:szCs w:val="20"/>
        </w:rPr>
        <w:t xml:space="preserve">, and decomposers collectively account for the use of all such "waste" -- consumers of carcasses and fallen leaves may be other animals, such as crows and beetles, but </w:t>
      </w:r>
      <w:proofErr w:type="gramStart"/>
      <w:r w:rsidRPr="00B407C6">
        <w:rPr>
          <w:rFonts w:ascii="Verdana" w:eastAsia="Times New Roman" w:hAnsi="Verdana"/>
          <w:b w:val="0"/>
          <w:sz w:val="20"/>
          <w:szCs w:val="20"/>
        </w:rPr>
        <w:t>ultimately it is the microbes that finish the job of decomposition</w:t>
      </w:r>
      <w:proofErr w:type="gramEnd"/>
      <w:r w:rsidRPr="00B407C6">
        <w:rPr>
          <w:rFonts w:ascii="Verdana" w:eastAsia="Times New Roman" w:hAnsi="Verdana"/>
          <w:b w:val="0"/>
          <w:sz w:val="20"/>
          <w:szCs w:val="20"/>
        </w:rPr>
        <w:t>. Not surprisingly, the amount of primary production varies a great deal from place to place, due to differences in the amount of solar radiation and the availability of nutrients and water.</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For reasons that we will explore more fully in subsequent lectures, </w:t>
      </w:r>
      <w:r w:rsidRPr="00B407C6">
        <w:rPr>
          <w:rFonts w:ascii="Verdana" w:eastAsia="Times New Roman" w:hAnsi="Verdana"/>
          <w:bCs/>
          <w:i/>
          <w:iCs/>
          <w:sz w:val="20"/>
          <w:szCs w:val="20"/>
        </w:rPr>
        <w:t>energy transfer through the food chain is inefficient.</w:t>
      </w:r>
      <w:r w:rsidRPr="00B407C6">
        <w:rPr>
          <w:rFonts w:ascii="Verdana" w:eastAsia="Times New Roman" w:hAnsi="Verdana"/>
          <w:b w:val="0"/>
          <w:sz w:val="20"/>
          <w:szCs w:val="20"/>
        </w:rPr>
        <w:t xml:space="preserve"> This means that less energy is available at the herbivore level than at the primary producer level, less yet at the carnivore level, and so on. The result is a pyramid of energy, with important </w:t>
      </w:r>
      <w:r w:rsidRPr="00B407C6">
        <w:rPr>
          <w:rFonts w:ascii="Verdana" w:eastAsia="Times New Roman" w:hAnsi="Verdana"/>
          <w:b w:val="0"/>
          <w:sz w:val="20"/>
          <w:szCs w:val="20"/>
        </w:rPr>
        <w:lastRenderedPageBreak/>
        <w:t xml:space="preserve">implications for understanding the quantity of life that </w:t>
      </w:r>
      <w:proofErr w:type="gramStart"/>
      <w:r w:rsidRPr="00B407C6">
        <w:rPr>
          <w:rFonts w:ascii="Verdana" w:eastAsia="Times New Roman" w:hAnsi="Verdana"/>
          <w:b w:val="0"/>
          <w:sz w:val="20"/>
          <w:szCs w:val="20"/>
        </w:rPr>
        <w:t>can be supported</w:t>
      </w:r>
      <w:proofErr w:type="gramEnd"/>
      <w:r w:rsidRPr="00B407C6">
        <w:rPr>
          <w:rFonts w:ascii="Verdana" w:eastAsia="Times New Roman" w:hAnsi="Verdana"/>
          <w:b w:val="0"/>
          <w:sz w:val="20"/>
          <w:szCs w:val="20"/>
        </w:rPr>
        <w:t>.</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Usually when we think of food chains we visualize green plants, herbivores, and so on. These </w:t>
      </w:r>
      <w:proofErr w:type="gramStart"/>
      <w:r w:rsidRPr="00B407C6">
        <w:rPr>
          <w:rFonts w:ascii="Verdana" w:eastAsia="Times New Roman" w:hAnsi="Verdana"/>
          <w:b w:val="0"/>
          <w:sz w:val="20"/>
          <w:szCs w:val="20"/>
        </w:rPr>
        <w:t>are referred</w:t>
      </w:r>
      <w:proofErr w:type="gramEnd"/>
      <w:r w:rsidRPr="00B407C6">
        <w:rPr>
          <w:rFonts w:ascii="Verdana" w:eastAsia="Times New Roman" w:hAnsi="Verdana"/>
          <w:b w:val="0"/>
          <w:sz w:val="20"/>
          <w:szCs w:val="20"/>
        </w:rPr>
        <w:t xml:space="preserve"> to as </w:t>
      </w:r>
      <w:r w:rsidRPr="00B407C6">
        <w:rPr>
          <w:rFonts w:ascii="Verdana" w:eastAsia="Times New Roman" w:hAnsi="Verdana"/>
          <w:bCs/>
          <w:i/>
          <w:iCs/>
          <w:sz w:val="20"/>
          <w:szCs w:val="20"/>
        </w:rPr>
        <w:t>grazer food chains</w:t>
      </w:r>
      <w:r w:rsidRPr="00B407C6">
        <w:rPr>
          <w:rFonts w:ascii="Verdana" w:eastAsia="Times New Roman" w:hAnsi="Verdana"/>
          <w:b w:val="0"/>
          <w:sz w:val="20"/>
          <w:szCs w:val="20"/>
        </w:rPr>
        <w:t xml:space="preserve">, because living plants are directly consumed. In many </w:t>
      </w:r>
      <w:proofErr w:type="gramStart"/>
      <w:r w:rsidRPr="00B407C6">
        <w:rPr>
          <w:rFonts w:ascii="Verdana" w:eastAsia="Times New Roman" w:hAnsi="Verdana"/>
          <w:b w:val="0"/>
          <w:sz w:val="20"/>
          <w:szCs w:val="20"/>
        </w:rPr>
        <w:t>circumstances</w:t>
      </w:r>
      <w:proofErr w:type="gramEnd"/>
      <w:r w:rsidRPr="00B407C6">
        <w:rPr>
          <w:rFonts w:ascii="Verdana" w:eastAsia="Times New Roman" w:hAnsi="Verdana"/>
          <w:b w:val="0"/>
          <w:sz w:val="20"/>
          <w:szCs w:val="20"/>
        </w:rPr>
        <w:t xml:space="preserve"> the principal energy input is not green plants but dead organic matter. These </w:t>
      </w:r>
      <w:proofErr w:type="gramStart"/>
      <w:r w:rsidRPr="00B407C6">
        <w:rPr>
          <w:rFonts w:ascii="Verdana" w:eastAsia="Times New Roman" w:hAnsi="Verdana"/>
          <w:b w:val="0"/>
          <w:sz w:val="20"/>
          <w:szCs w:val="20"/>
        </w:rPr>
        <w:t>are called</w:t>
      </w:r>
      <w:proofErr w:type="gramEnd"/>
      <w:r w:rsidRPr="00B407C6">
        <w:rPr>
          <w:rFonts w:ascii="Verdana" w:eastAsia="Times New Roman" w:hAnsi="Verdana"/>
          <w:b w:val="0"/>
          <w:sz w:val="20"/>
          <w:szCs w:val="20"/>
        </w:rPr>
        <w:t xml:space="preserve"> </w:t>
      </w:r>
      <w:r w:rsidRPr="00B407C6">
        <w:rPr>
          <w:rFonts w:ascii="Verdana" w:eastAsia="Times New Roman" w:hAnsi="Verdana"/>
          <w:bCs/>
          <w:i/>
          <w:iCs/>
          <w:sz w:val="20"/>
          <w:szCs w:val="20"/>
        </w:rPr>
        <w:t>detritus food chains</w:t>
      </w:r>
      <w:r w:rsidRPr="00B407C6">
        <w:rPr>
          <w:rFonts w:ascii="Verdana" w:eastAsia="Times New Roman" w:hAnsi="Verdana"/>
          <w:b w:val="0"/>
          <w:sz w:val="20"/>
          <w:szCs w:val="20"/>
        </w:rPr>
        <w:t xml:space="preserve">. Examples include the forest floor or a woodland stream in a forested area, a salt marsh, and most obviously, the ocean floor in very deep areas where all sunlight </w:t>
      </w:r>
      <w:proofErr w:type="gramStart"/>
      <w:r w:rsidRPr="00B407C6">
        <w:rPr>
          <w:rFonts w:ascii="Verdana" w:eastAsia="Times New Roman" w:hAnsi="Verdana"/>
          <w:b w:val="0"/>
          <w:sz w:val="20"/>
          <w:szCs w:val="20"/>
        </w:rPr>
        <w:t>is extinguished</w:t>
      </w:r>
      <w:proofErr w:type="gramEnd"/>
      <w:r w:rsidRPr="00B407C6">
        <w:rPr>
          <w:rFonts w:ascii="Verdana" w:eastAsia="Times New Roman" w:hAnsi="Verdana"/>
          <w:b w:val="0"/>
          <w:sz w:val="20"/>
          <w:szCs w:val="20"/>
        </w:rPr>
        <w:t xml:space="preserve"> 1000's of meters above. In subsequent </w:t>
      </w:r>
      <w:proofErr w:type="gramStart"/>
      <w:r w:rsidRPr="00B407C6">
        <w:rPr>
          <w:rFonts w:ascii="Verdana" w:eastAsia="Times New Roman" w:hAnsi="Verdana"/>
          <w:b w:val="0"/>
          <w:sz w:val="20"/>
          <w:szCs w:val="20"/>
        </w:rPr>
        <w:t>lectures</w:t>
      </w:r>
      <w:proofErr w:type="gramEnd"/>
      <w:r w:rsidRPr="00B407C6">
        <w:rPr>
          <w:rFonts w:ascii="Verdana" w:eastAsia="Times New Roman" w:hAnsi="Verdana"/>
          <w:b w:val="0"/>
          <w:sz w:val="20"/>
          <w:szCs w:val="20"/>
        </w:rPr>
        <w:t xml:space="preserve"> we shall return to these important issues concerning energy flow.</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 Finally, although we have been talking about food chains, in reality the organization of biological systems is much more complicated than can be represented by a simple "chain". There are many food links and chains in an ecosystem, and we refer to all of these linkages as a </w:t>
      </w:r>
      <w:r w:rsidRPr="00B407C6">
        <w:rPr>
          <w:rFonts w:ascii="Verdana" w:eastAsia="Times New Roman" w:hAnsi="Verdana"/>
          <w:bCs/>
          <w:i/>
          <w:iCs/>
          <w:sz w:val="20"/>
          <w:szCs w:val="20"/>
        </w:rPr>
        <w:t>food web</w:t>
      </w:r>
      <w:r w:rsidRPr="00B407C6">
        <w:rPr>
          <w:rFonts w:ascii="Verdana" w:eastAsia="Times New Roman" w:hAnsi="Verdana"/>
          <w:b w:val="0"/>
          <w:sz w:val="20"/>
          <w:szCs w:val="20"/>
        </w:rPr>
        <w:t xml:space="preserve">. Food webs can be very complicated, where it appears that </w:t>
      </w:r>
      <w:r w:rsidRPr="00B407C6">
        <w:rPr>
          <w:rFonts w:ascii="Verdana" w:eastAsia="Times New Roman" w:hAnsi="Verdana"/>
          <w:bCs/>
          <w:i/>
          <w:iCs/>
          <w:sz w:val="20"/>
          <w:szCs w:val="20"/>
        </w:rPr>
        <w:t xml:space="preserve">"everything is connected to everything </w:t>
      </w:r>
      <w:proofErr w:type="gramStart"/>
      <w:r w:rsidRPr="00B407C6">
        <w:rPr>
          <w:rFonts w:ascii="Verdana" w:eastAsia="Times New Roman" w:hAnsi="Verdana"/>
          <w:bCs/>
          <w:i/>
          <w:iCs/>
          <w:sz w:val="20"/>
          <w:szCs w:val="20"/>
        </w:rPr>
        <w:t>else"</w:t>
      </w:r>
      <w:r w:rsidRPr="00B407C6">
        <w:rPr>
          <w:rFonts w:ascii="Verdana" w:eastAsia="Times New Roman" w:hAnsi="Verdana"/>
          <w:b w:val="0"/>
          <w:sz w:val="20"/>
          <w:szCs w:val="20"/>
        </w:rPr>
        <w:t>,</w:t>
      </w:r>
      <w:proofErr w:type="gramEnd"/>
      <w:r w:rsidRPr="00B407C6">
        <w:rPr>
          <w:rFonts w:ascii="Verdana" w:eastAsia="Times New Roman" w:hAnsi="Verdana"/>
          <w:b w:val="0"/>
          <w:sz w:val="20"/>
          <w:szCs w:val="20"/>
        </w:rPr>
        <w:t xml:space="preserve"> and it is important to understand what are the most important linkages in any particular food web.</w:t>
      </w:r>
      <w:r w:rsidRPr="00B407C6">
        <w:rPr>
          <w:rFonts w:ascii="Times New Roman" w:eastAsia="Times New Roman" w:hAnsi="Times New Roman"/>
          <w:b w:val="0"/>
        </w:rPr>
        <w:t xml:space="preserve"> </w:t>
      </w:r>
      <w:r w:rsidRPr="00B407C6">
        <w:rPr>
          <w:rFonts w:ascii="Times New Roman" w:eastAsia="Times New Roman" w:hAnsi="Times New Roman"/>
          <w:b w:val="0"/>
        </w:rPr>
        <w:br/>
        <w:t xml:space="preserve">  </w:t>
      </w:r>
    </w:p>
    <w:p w:rsidR="00B407C6" w:rsidRPr="00B407C6" w:rsidRDefault="00B407C6" w:rsidP="00B407C6">
      <w:pPr>
        <w:spacing w:before="100" w:beforeAutospacing="1" w:after="100" w:afterAutospacing="1"/>
        <w:outlineLvl w:val="2"/>
        <w:rPr>
          <w:rFonts w:ascii="Times New Roman" w:eastAsia="Times New Roman" w:hAnsi="Times New Roman"/>
          <w:bCs/>
          <w:sz w:val="27"/>
          <w:szCs w:val="27"/>
        </w:rPr>
      </w:pPr>
      <w:r w:rsidRPr="00B407C6">
        <w:rPr>
          <w:rFonts w:ascii="Verdana" w:eastAsia="Times New Roman" w:hAnsi="Verdana"/>
          <w:bCs/>
        </w:rPr>
        <w:t>Biogeochemistry</w:t>
      </w:r>
    </w:p>
    <w:p w:rsidR="00B407C6" w:rsidRPr="00B407C6" w:rsidRDefault="00B407C6" w:rsidP="00B407C6">
      <w:pPr>
        <w:rPr>
          <w:rFonts w:ascii="Times New Roman" w:eastAsia="Times New Roman" w:hAnsi="Times New Roman"/>
          <w:b w:val="0"/>
        </w:rPr>
      </w:pPr>
      <w:r w:rsidRPr="00B407C6">
        <w:rPr>
          <w:rFonts w:ascii="Verdana" w:eastAsia="Times New Roman" w:hAnsi="Verdana"/>
          <w:b w:val="0"/>
          <w:sz w:val="20"/>
          <w:szCs w:val="20"/>
        </w:rPr>
        <w:t xml:space="preserve">How can we study which of these linkages in a food web are most important? One obvious way is to study the flow of energy or the cycling of elements. For example, the cycling of elements </w:t>
      </w:r>
      <w:proofErr w:type="gramStart"/>
      <w:r w:rsidRPr="00B407C6">
        <w:rPr>
          <w:rFonts w:ascii="Verdana" w:eastAsia="Times New Roman" w:hAnsi="Verdana"/>
          <w:b w:val="0"/>
          <w:sz w:val="20"/>
          <w:szCs w:val="20"/>
        </w:rPr>
        <w:t>is controlled</w:t>
      </w:r>
      <w:proofErr w:type="gramEnd"/>
      <w:r w:rsidRPr="00B407C6">
        <w:rPr>
          <w:rFonts w:ascii="Verdana" w:eastAsia="Times New Roman" w:hAnsi="Verdana"/>
          <w:b w:val="0"/>
          <w:sz w:val="20"/>
          <w:szCs w:val="20"/>
        </w:rPr>
        <w:t xml:space="preserve"> in part by organisms, which store or transform elements, and in part by the chemistry and geology of the natural world. The </w:t>
      </w:r>
      <w:proofErr w:type="gramStart"/>
      <w:r w:rsidRPr="00B407C6">
        <w:rPr>
          <w:rFonts w:ascii="Verdana" w:eastAsia="Times New Roman" w:hAnsi="Verdana"/>
          <w:b w:val="0"/>
          <w:sz w:val="20"/>
          <w:szCs w:val="20"/>
        </w:rPr>
        <w:t xml:space="preserve">term </w:t>
      </w:r>
      <w:r w:rsidRPr="00B407C6">
        <w:rPr>
          <w:rFonts w:ascii="Verdana" w:eastAsia="Times New Roman" w:hAnsi="Verdana"/>
          <w:bCs/>
          <w:i/>
          <w:iCs/>
          <w:sz w:val="20"/>
          <w:szCs w:val="20"/>
        </w:rPr>
        <w:t>Biogeochemistry</w:t>
      </w:r>
      <w:r w:rsidRPr="00B407C6">
        <w:rPr>
          <w:rFonts w:ascii="Verdana" w:eastAsia="Times New Roman" w:hAnsi="Verdana"/>
          <w:b w:val="0"/>
          <w:sz w:val="20"/>
          <w:szCs w:val="20"/>
        </w:rPr>
        <w:t xml:space="preserve"> is defined as the study of how living systems influence, and are</w:t>
      </w:r>
      <w:proofErr w:type="gramEnd"/>
      <w:r w:rsidRPr="00B407C6">
        <w:rPr>
          <w:rFonts w:ascii="Verdana" w:eastAsia="Times New Roman" w:hAnsi="Verdana"/>
          <w:b w:val="0"/>
          <w:sz w:val="20"/>
          <w:szCs w:val="20"/>
        </w:rPr>
        <w:t xml:space="preserve"> controlled by, the geology and chemistry of the earth. Thus biogeochemistry encompasses many aspects of the abiotic and biotic world that we live in.</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proofErr w:type="gramStart"/>
      <w:r w:rsidRPr="00B407C6">
        <w:rPr>
          <w:rFonts w:ascii="Verdana" w:eastAsia="Times New Roman" w:hAnsi="Verdana"/>
          <w:b w:val="0"/>
          <w:sz w:val="20"/>
          <w:szCs w:val="20"/>
        </w:rPr>
        <w:t xml:space="preserve">There are several main </w:t>
      </w:r>
      <w:r w:rsidRPr="00B407C6">
        <w:rPr>
          <w:rFonts w:ascii="Verdana" w:eastAsia="Times New Roman" w:hAnsi="Verdana"/>
          <w:bCs/>
          <w:i/>
          <w:iCs/>
          <w:sz w:val="20"/>
          <w:szCs w:val="20"/>
        </w:rPr>
        <w:t>principles and tools</w:t>
      </w:r>
      <w:r w:rsidRPr="00B407C6">
        <w:rPr>
          <w:rFonts w:ascii="Verdana" w:eastAsia="Times New Roman" w:hAnsi="Verdana"/>
          <w:b w:val="0"/>
          <w:sz w:val="20"/>
          <w:szCs w:val="20"/>
        </w:rPr>
        <w:t xml:space="preserve"> that </w:t>
      </w:r>
      <w:proofErr w:type="spellStart"/>
      <w:r w:rsidRPr="00B407C6">
        <w:rPr>
          <w:rFonts w:ascii="Verdana" w:eastAsia="Times New Roman" w:hAnsi="Verdana"/>
          <w:b w:val="0"/>
          <w:sz w:val="20"/>
          <w:szCs w:val="20"/>
        </w:rPr>
        <w:t>biogeochemists</w:t>
      </w:r>
      <w:proofErr w:type="spellEnd"/>
      <w:r w:rsidRPr="00B407C6">
        <w:rPr>
          <w:rFonts w:ascii="Verdana" w:eastAsia="Times New Roman" w:hAnsi="Verdana"/>
          <w:b w:val="0"/>
          <w:sz w:val="20"/>
          <w:szCs w:val="20"/>
        </w:rPr>
        <w:t xml:space="preserve"> use to study earth systems.</w:t>
      </w:r>
      <w:proofErr w:type="gramEnd"/>
      <w:r w:rsidRPr="00B407C6">
        <w:rPr>
          <w:rFonts w:ascii="Verdana" w:eastAsia="Times New Roman" w:hAnsi="Verdana"/>
          <w:b w:val="0"/>
          <w:sz w:val="20"/>
          <w:szCs w:val="20"/>
        </w:rPr>
        <w:t xml:space="preserve"> Most of the major environmental problems that we face in our world </w:t>
      </w:r>
      <w:proofErr w:type="spellStart"/>
      <w:r w:rsidRPr="00B407C6">
        <w:rPr>
          <w:rFonts w:ascii="Verdana" w:eastAsia="Times New Roman" w:hAnsi="Verdana"/>
          <w:b w:val="0"/>
          <w:sz w:val="20"/>
          <w:szCs w:val="20"/>
        </w:rPr>
        <w:t>toady</w:t>
      </w:r>
      <w:proofErr w:type="spellEnd"/>
      <w:r w:rsidRPr="00B407C6">
        <w:rPr>
          <w:rFonts w:ascii="Verdana" w:eastAsia="Times New Roman" w:hAnsi="Verdana"/>
          <w:b w:val="0"/>
          <w:sz w:val="20"/>
          <w:szCs w:val="20"/>
        </w:rPr>
        <w:t xml:space="preserve"> can be analyzed using biogeochemical principles and tools. These problems include global warming, acid rain, environmental pollution, and increasing greenhouse gases. The principles and tools that we use can be broken down into </w:t>
      </w:r>
      <w:proofErr w:type="gramStart"/>
      <w:r w:rsidRPr="00B407C6">
        <w:rPr>
          <w:rFonts w:ascii="Verdana" w:eastAsia="Times New Roman" w:hAnsi="Verdana"/>
          <w:b w:val="0"/>
          <w:sz w:val="20"/>
          <w:szCs w:val="20"/>
        </w:rPr>
        <w:t>3</w:t>
      </w:r>
      <w:proofErr w:type="gramEnd"/>
      <w:r w:rsidRPr="00B407C6">
        <w:rPr>
          <w:rFonts w:ascii="Verdana" w:eastAsia="Times New Roman" w:hAnsi="Verdana"/>
          <w:b w:val="0"/>
          <w:sz w:val="20"/>
          <w:szCs w:val="20"/>
        </w:rPr>
        <w:t xml:space="preserve"> major components: </w:t>
      </w:r>
      <w:r w:rsidRPr="00B407C6">
        <w:rPr>
          <w:rFonts w:ascii="Verdana" w:eastAsia="Times New Roman" w:hAnsi="Verdana"/>
          <w:bCs/>
          <w:i/>
          <w:iCs/>
          <w:sz w:val="20"/>
          <w:szCs w:val="20"/>
        </w:rPr>
        <w:t>element ratios, mass balance, and element cycling</w:t>
      </w:r>
      <w:r w:rsidRPr="00B407C6">
        <w:rPr>
          <w:rFonts w:ascii="Verdana" w:eastAsia="Times New Roman" w:hAnsi="Verdana"/>
          <w:b w:val="0"/>
          <w:sz w:val="20"/>
          <w:szCs w:val="20"/>
        </w:rPr>
        <w:t>.</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Cs/>
          <w:sz w:val="20"/>
          <w:szCs w:val="20"/>
        </w:rPr>
        <w:t>1. Element ratios</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In biological systems, we refer to important elements as </w:t>
      </w:r>
      <w:r w:rsidRPr="00B407C6">
        <w:rPr>
          <w:rFonts w:ascii="Verdana" w:eastAsia="Times New Roman" w:hAnsi="Verdana"/>
          <w:bCs/>
          <w:i/>
          <w:iCs/>
          <w:sz w:val="20"/>
          <w:szCs w:val="20"/>
        </w:rPr>
        <w:t>"conservative"</w:t>
      </w:r>
      <w:r w:rsidRPr="00B407C6">
        <w:rPr>
          <w:rFonts w:ascii="Verdana" w:eastAsia="Times New Roman" w:hAnsi="Verdana"/>
          <w:b w:val="0"/>
          <w:sz w:val="20"/>
          <w:szCs w:val="20"/>
        </w:rPr>
        <w:t>. These elements are often nutrients. By "</w:t>
      </w:r>
      <w:proofErr w:type="gramStart"/>
      <w:r w:rsidRPr="00B407C6">
        <w:rPr>
          <w:rFonts w:ascii="Verdana" w:eastAsia="Times New Roman" w:hAnsi="Verdana"/>
          <w:b w:val="0"/>
          <w:sz w:val="20"/>
          <w:szCs w:val="20"/>
        </w:rPr>
        <w:t>conservative"</w:t>
      </w:r>
      <w:proofErr w:type="gramEnd"/>
      <w:r w:rsidRPr="00B407C6">
        <w:rPr>
          <w:rFonts w:ascii="Verdana" w:eastAsia="Times New Roman" w:hAnsi="Verdana"/>
          <w:b w:val="0"/>
          <w:sz w:val="20"/>
          <w:szCs w:val="20"/>
        </w:rPr>
        <w:t xml:space="preserve"> we mean that an organism can change only slightly the amount of these elements in their tissues if they are to remain in good health. It is easiest to think of these conservative elements in relation to other important elements in the organism. For example, in healthy algae the elements C, N, P, and Fe have the following ratio, called the </w:t>
      </w:r>
      <w:r w:rsidRPr="00B407C6">
        <w:rPr>
          <w:rFonts w:ascii="Verdana" w:eastAsia="Times New Roman" w:hAnsi="Verdana"/>
          <w:bCs/>
          <w:i/>
          <w:iCs/>
          <w:sz w:val="20"/>
          <w:szCs w:val="20"/>
        </w:rPr>
        <w:t>Redfield ratio</w:t>
      </w:r>
      <w:r w:rsidRPr="00B407C6">
        <w:rPr>
          <w:rFonts w:ascii="Verdana" w:eastAsia="Times New Roman" w:hAnsi="Verdana"/>
          <w:b w:val="0"/>
          <w:sz w:val="20"/>
          <w:szCs w:val="20"/>
        </w:rPr>
        <w:t xml:space="preserve"> after the oceanographer who discovered it:</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jc w:val="center"/>
        <w:rPr>
          <w:rFonts w:ascii="Times New Roman" w:eastAsia="Times New Roman" w:hAnsi="Times New Roman"/>
          <w:b w:val="0"/>
        </w:rPr>
      </w:pPr>
      <w:proofErr w:type="gramStart"/>
      <w:r w:rsidRPr="00B407C6">
        <w:rPr>
          <w:rFonts w:ascii="Verdana" w:eastAsia="Times New Roman" w:hAnsi="Verdana"/>
          <w:bCs/>
          <w:sz w:val="20"/>
          <w:szCs w:val="20"/>
        </w:rPr>
        <w:t>C :</w:t>
      </w:r>
      <w:proofErr w:type="gramEnd"/>
      <w:r w:rsidRPr="00B407C6">
        <w:rPr>
          <w:rFonts w:ascii="Verdana" w:eastAsia="Times New Roman" w:hAnsi="Verdana"/>
          <w:bCs/>
          <w:sz w:val="20"/>
          <w:szCs w:val="20"/>
        </w:rPr>
        <w:t xml:space="preserve"> N : P : Fe = 106 : 16 : 1 : 0.01</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Cs/>
          <w:color w:val="990000"/>
          <w:sz w:val="20"/>
          <w:szCs w:val="20"/>
        </w:rPr>
        <w:t>Once we know these ratios, we can compare them to the ratios that we measure in a sample of algae to determine if the algae are lacking in one of these limiting nutrients.</w:t>
      </w:r>
      <w:r w:rsidRPr="00B407C6">
        <w:rPr>
          <w:rFonts w:ascii="Times New Roman" w:eastAsia="Times New Roman" w:hAnsi="Times New Roman"/>
          <w:b w:val="0"/>
        </w:rPr>
        <w:t xml:space="preserve"> </w:t>
      </w:r>
      <w:r w:rsidRPr="00B407C6">
        <w:rPr>
          <w:rFonts w:ascii="Times New Roman" w:eastAsia="Times New Roman" w:hAnsi="Times New Roman"/>
          <w:b w:val="0"/>
        </w:rPr>
        <w:b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Cs/>
          <w:sz w:val="20"/>
          <w:szCs w:val="20"/>
        </w:rPr>
        <w:lastRenderedPageBreak/>
        <w:t>2. Mass Balance</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Another important tool that </w:t>
      </w:r>
      <w:proofErr w:type="spellStart"/>
      <w:r w:rsidRPr="00B407C6">
        <w:rPr>
          <w:rFonts w:ascii="Verdana" w:eastAsia="Times New Roman" w:hAnsi="Verdana"/>
          <w:b w:val="0"/>
          <w:sz w:val="20"/>
          <w:szCs w:val="20"/>
        </w:rPr>
        <w:t>biogeochemists</w:t>
      </w:r>
      <w:proofErr w:type="spellEnd"/>
      <w:r w:rsidRPr="00B407C6">
        <w:rPr>
          <w:rFonts w:ascii="Verdana" w:eastAsia="Times New Roman" w:hAnsi="Verdana"/>
          <w:b w:val="0"/>
          <w:sz w:val="20"/>
          <w:szCs w:val="20"/>
        </w:rPr>
        <w:t xml:space="preserve"> use is a simple mass balance equation to describe the state of a system. The system could be a snake, a tree, a lake, or the entire globe. Using a mass balance approach we can determine whether the system is changing and how fast it is changing. The equation is:</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jc w:val="center"/>
        <w:rPr>
          <w:rFonts w:ascii="Times New Roman" w:eastAsia="Times New Roman" w:hAnsi="Times New Roman"/>
          <w:b w:val="0"/>
        </w:rPr>
      </w:pPr>
      <w:r w:rsidRPr="00B407C6">
        <w:rPr>
          <w:rFonts w:ascii="Verdana" w:eastAsia="Times New Roman" w:hAnsi="Verdana"/>
          <w:bCs/>
          <w:sz w:val="20"/>
          <w:szCs w:val="20"/>
        </w:rPr>
        <w:t>NET CHANGE = INPUT + OUTPUT + INTERNAL CHANGE</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In </w:t>
      </w:r>
      <w:proofErr w:type="gramStart"/>
      <w:r w:rsidRPr="00B407C6">
        <w:rPr>
          <w:rFonts w:ascii="Verdana" w:eastAsia="Times New Roman" w:hAnsi="Verdana"/>
          <w:b w:val="0"/>
          <w:sz w:val="20"/>
          <w:szCs w:val="20"/>
        </w:rPr>
        <w:t>this</w:t>
      </w:r>
      <w:proofErr w:type="gramEnd"/>
      <w:r w:rsidRPr="00B407C6">
        <w:rPr>
          <w:rFonts w:ascii="Verdana" w:eastAsia="Times New Roman" w:hAnsi="Verdana"/>
          <w:b w:val="0"/>
          <w:sz w:val="20"/>
          <w:szCs w:val="20"/>
        </w:rPr>
        <w:t xml:space="preserve"> equation the net change in the system from one time period to another is determined by what the inputs are, what the outputs are, and what the internal change in the system was. The example given in class is of the acidification of a lake, considering the inputs and outputs and internal change of acid in the lake.</w:t>
      </w:r>
      <w:r w:rsidRPr="00B407C6">
        <w:rPr>
          <w:rFonts w:ascii="Times New Roman" w:eastAsia="Times New Roman" w:hAnsi="Times New Roman"/>
          <w:b w:val="0"/>
        </w:rPr>
        <w:t xml:space="preserve"> </w:t>
      </w:r>
      <w:r w:rsidRPr="00B407C6">
        <w:rPr>
          <w:rFonts w:ascii="Times New Roman" w:eastAsia="Times New Roman" w:hAnsi="Times New Roman"/>
          <w:b w:val="0"/>
        </w:rPr>
        <w:b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Cs/>
          <w:sz w:val="20"/>
          <w:szCs w:val="20"/>
        </w:rPr>
        <w:t>3. Element Cycling</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Element cycling describes where and how fast elements move in a system. There are two general classes of systems that we can analyze, as mentioned </w:t>
      </w:r>
      <w:proofErr w:type="gramStart"/>
      <w:r w:rsidRPr="00B407C6">
        <w:rPr>
          <w:rFonts w:ascii="Verdana" w:eastAsia="Times New Roman" w:hAnsi="Verdana"/>
          <w:b w:val="0"/>
          <w:sz w:val="20"/>
          <w:szCs w:val="20"/>
        </w:rPr>
        <w:t>above:</w:t>
      </w:r>
      <w:proofErr w:type="gramEnd"/>
      <w:r w:rsidRPr="00B407C6">
        <w:rPr>
          <w:rFonts w:ascii="Verdana" w:eastAsia="Times New Roman" w:hAnsi="Verdana"/>
          <w:bCs/>
          <w:i/>
          <w:iCs/>
          <w:sz w:val="20"/>
          <w:szCs w:val="20"/>
        </w:rPr>
        <w:t xml:space="preserve"> closed and open systems.</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i/>
          <w:iCs/>
          <w:sz w:val="20"/>
          <w:szCs w:val="20"/>
        </w:rPr>
        <w:t xml:space="preserve">A </w:t>
      </w:r>
      <w:r w:rsidRPr="00B407C6">
        <w:rPr>
          <w:rFonts w:ascii="Verdana" w:eastAsia="Times New Roman" w:hAnsi="Verdana"/>
          <w:bCs/>
          <w:i/>
          <w:iCs/>
          <w:sz w:val="20"/>
          <w:szCs w:val="20"/>
        </w:rPr>
        <w:t>closed system</w:t>
      </w:r>
      <w:r w:rsidRPr="00B407C6">
        <w:rPr>
          <w:rFonts w:ascii="Verdana" w:eastAsia="Times New Roman" w:hAnsi="Verdana"/>
          <w:b w:val="0"/>
          <w:i/>
          <w:iCs/>
          <w:sz w:val="20"/>
          <w:szCs w:val="20"/>
        </w:rPr>
        <w:t xml:space="preserve"> refers to a system where the inputs and outputs are negligible compared to the internal changes. Examples of such systems would include a bottle, or our entire globe. There are two ways we can describe the cycling of materials within this closed system, either by looking at the rate of movement or at the pathways of movement.</w:t>
      </w:r>
      <w:r w:rsidRPr="00B407C6">
        <w:rPr>
          <w:rFonts w:ascii="Times New Roman" w:eastAsia="Times New Roman" w:hAnsi="Times New Roman"/>
          <w:b w:val="0"/>
        </w:rPr>
        <w:t xml:space="preserve"> </w:t>
      </w:r>
    </w:p>
    <w:p w:rsidR="00B407C6" w:rsidRPr="00B407C6" w:rsidRDefault="00B407C6" w:rsidP="00B407C6">
      <w:pPr>
        <w:numPr>
          <w:ilvl w:val="0"/>
          <w:numId w:val="1"/>
        </w:numPr>
        <w:spacing w:before="100" w:beforeAutospacing="1" w:after="100" w:afterAutospacing="1"/>
        <w:rPr>
          <w:rFonts w:ascii="Times New Roman" w:eastAsia="Times New Roman" w:hAnsi="Times New Roman"/>
          <w:b w:val="0"/>
        </w:rPr>
      </w:pPr>
      <w:r w:rsidRPr="00B407C6">
        <w:rPr>
          <w:rFonts w:ascii="Verdana" w:eastAsia="Times New Roman" w:hAnsi="Verdana"/>
          <w:bCs/>
          <w:i/>
          <w:iCs/>
          <w:sz w:val="20"/>
          <w:szCs w:val="20"/>
        </w:rPr>
        <w:t>Rate</w:t>
      </w:r>
      <w:r w:rsidRPr="00B407C6">
        <w:rPr>
          <w:rFonts w:ascii="Verdana" w:eastAsia="Times New Roman" w:hAnsi="Verdana"/>
          <w:b w:val="0"/>
          <w:i/>
          <w:iCs/>
          <w:sz w:val="20"/>
          <w:szCs w:val="20"/>
        </w:rPr>
        <w:t xml:space="preserve"> = number of cycles / time * as rate increases, productivity increases</w:t>
      </w:r>
      <w:r w:rsidRPr="00B407C6">
        <w:rPr>
          <w:rFonts w:ascii="Times New Roman" w:eastAsia="Times New Roman" w:hAnsi="Times New Roman"/>
          <w:b w:val="0"/>
        </w:rPr>
        <w:t xml:space="preserve"> </w:t>
      </w:r>
    </w:p>
    <w:p w:rsidR="00B407C6" w:rsidRPr="00B407C6" w:rsidRDefault="00B407C6" w:rsidP="00B407C6">
      <w:pPr>
        <w:numPr>
          <w:ilvl w:val="0"/>
          <w:numId w:val="1"/>
        </w:numPr>
        <w:spacing w:before="100" w:beforeAutospacing="1" w:after="100" w:afterAutospacing="1"/>
        <w:rPr>
          <w:rFonts w:ascii="Times New Roman" w:eastAsia="Times New Roman" w:hAnsi="Times New Roman"/>
          <w:b w:val="0"/>
        </w:rPr>
      </w:pPr>
      <w:r w:rsidRPr="00B407C6">
        <w:rPr>
          <w:rFonts w:ascii="Verdana" w:eastAsia="Times New Roman" w:hAnsi="Verdana"/>
          <w:bCs/>
          <w:i/>
          <w:iCs/>
          <w:sz w:val="20"/>
          <w:szCs w:val="20"/>
        </w:rPr>
        <w:t>Pathways</w:t>
      </w:r>
      <w:r w:rsidRPr="00B407C6">
        <w:rPr>
          <w:rFonts w:ascii="Verdana" w:eastAsia="Times New Roman" w:hAnsi="Verdana"/>
          <w:b w:val="0"/>
          <w:i/>
          <w:iCs/>
          <w:sz w:val="20"/>
          <w:szCs w:val="20"/>
        </w:rPr>
        <w:t>-important because of different reactions that may occur</w:t>
      </w:r>
      <w:r w:rsidRPr="00B407C6">
        <w:rPr>
          <w:rFonts w:ascii="Times New Roman" w:eastAsia="Times New Roman" w:hAnsi="Times New Roman"/>
          <w:b w:val="0"/>
        </w:rPr>
        <w:t xml:space="preserve"> </w:t>
      </w:r>
    </w:p>
    <w:p w:rsidR="00B407C6" w:rsidRPr="00B407C6" w:rsidRDefault="00B407C6" w:rsidP="00B407C6">
      <w:pPr>
        <w:rPr>
          <w:rFonts w:ascii="Times New Roman" w:eastAsia="Times New Roman" w:hAnsi="Times New Roman"/>
          <w:b w:val="0"/>
        </w:rPr>
      </w:pPr>
      <w:r w:rsidRPr="00B407C6">
        <w:rPr>
          <w:rFonts w:ascii="Verdana" w:eastAsia="Times New Roman" w:hAnsi="Verdana"/>
          <w:b w:val="0"/>
          <w:i/>
          <w:iCs/>
          <w:sz w:val="20"/>
          <w:szCs w:val="20"/>
        </w:rPr>
        <w:t xml:space="preserve">In an </w:t>
      </w:r>
      <w:r w:rsidRPr="00B407C6">
        <w:rPr>
          <w:rFonts w:ascii="Verdana" w:eastAsia="Times New Roman" w:hAnsi="Verdana"/>
          <w:bCs/>
          <w:i/>
          <w:iCs/>
          <w:sz w:val="20"/>
          <w:szCs w:val="20"/>
        </w:rPr>
        <w:t xml:space="preserve">open </w:t>
      </w:r>
      <w:proofErr w:type="gramStart"/>
      <w:r w:rsidRPr="00B407C6">
        <w:rPr>
          <w:rFonts w:ascii="Verdana" w:eastAsia="Times New Roman" w:hAnsi="Verdana"/>
          <w:bCs/>
          <w:i/>
          <w:iCs/>
          <w:sz w:val="20"/>
          <w:szCs w:val="20"/>
        </w:rPr>
        <w:t>system</w:t>
      </w:r>
      <w:proofErr w:type="gramEnd"/>
      <w:r w:rsidRPr="00B407C6">
        <w:rPr>
          <w:rFonts w:ascii="Verdana" w:eastAsia="Times New Roman" w:hAnsi="Verdana"/>
          <w:b w:val="0"/>
          <w:i/>
          <w:iCs/>
          <w:sz w:val="20"/>
          <w:szCs w:val="20"/>
        </w:rPr>
        <w:t xml:space="preserve"> there are inputs and outputs as well as the internal cycling. </w:t>
      </w:r>
      <w:proofErr w:type="gramStart"/>
      <w:r w:rsidRPr="00B407C6">
        <w:rPr>
          <w:rFonts w:ascii="Verdana" w:eastAsia="Times New Roman" w:hAnsi="Verdana"/>
          <w:b w:val="0"/>
          <w:i/>
          <w:iCs/>
          <w:sz w:val="20"/>
          <w:szCs w:val="20"/>
        </w:rPr>
        <w:t>Thus</w:t>
      </w:r>
      <w:proofErr w:type="gramEnd"/>
      <w:r w:rsidRPr="00B407C6">
        <w:rPr>
          <w:rFonts w:ascii="Verdana" w:eastAsia="Times New Roman" w:hAnsi="Verdana"/>
          <w:b w:val="0"/>
          <w:i/>
          <w:iCs/>
          <w:sz w:val="20"/>
          <w:szCs w:val="20"/>
        </w:rPr>
        <w:t xml:space="preserve"> we can describe the rates of movement and the pathways, just as we did for the closed system, but we can also define a new concept called the </w:t>
      </w:r>
      <w:r w:rsidRPr="00B407C6">
        <w:rPr>
          <w:rFonts w:ascii="Verdana" w:eastAsia="Times New Roman" w:hAnsi="Verdana"/>
          <w:bCs/>
          <w:i/>
          <w:iCs/>
          <w:sz w:val="20"/>
          <w:szCs w:val="20"/>
        </w:rPr>
        <w:t>residence time</w:t>
      </w:r>
      <w:r w:rsidRPr="00B407C6">
        <w:rPr>
          <w:rFonts w:ascii="Verdana" w:eastAsia="Times New Roman" w:hAnsi="Verdana"/>
          <w:b w:val="0"/>
          <w:i/>
          <w:iCs/>
          <w:sz w:val="20"/>
          <w:szCs w:val="20"/>
        </w:rPr>
        <w:t>. The residence time indicates how long on average an element remains within the system before leaving the system.</w:t>
      </w:r>
      <w:r w:rsidRPr="00B407C6">
        <w:rPr>
          <w:rFonts w:ascii="Times New Roman" w:eastAsia="Times New Roman" w:hAnsi="Times New Roman"/>
          <w:b w:val="0"/>
        </w:rPr>
        <w:t xml:space="preserve"> </w:t>
      </w:r>
    </w:p>
    <w:p w:rsidR="00B407C6" w:rsidRPr="00B407C6" w:rsidRDefault="00B407C6" w:rsidP="00B407C6">
      <w:pPr>
        <w:numPr>
          <w:ilvl w:val="0"/>
          <w:numId w:val="2"/>
        </w:numPr>
        <w:spacing w:before="100" w:beforeAutospacing="1" w:after="100" w:afterAutospacing="1"/>
        <w:rPr>
          <w:rFonts w:ascii="Times New Roman" w:eastAsia="Times New Roman" w:hAnsi="Times New Roman"/>
          <w:b w:val="0"/>
        </w:rPr>
      </w:pPr>
      <w:r w:rsidRPr="00B407C6">
        <w:rPr>
          <w:rFonts w:ascii="Verdana" w:eastAsia="Times New Roman" w:hAnsi="Verdana"/>
          <w:bCs/>
          <w:i/>
          <w:iCs/>
          <w:sz w:val="20"/>
          <w:szCs w:val="20"/>
        </w:rPr>
        <w:t>Rate</w:t>
      </w:r>
      <w:r w:rsidRPr="00B407C6">
        <w:rPr>
          <w:rFonts w:ascii="Times New Roman" w:eastAsia="Times New Roman" w:hAnsi="Times New Roman"/>
          <w:b w:val="0"/>
        </w:rPr>
        <w:t xml:space="preserve"> </w:t>
      </w:r>
    </w:p>
    <w:p w:rsidR="00B407C6" w:rsidRPr="00B407C6" w:rsidRDefault="00B407C6" w:rsidP="00B407C6">
      <w:pPr>
        <w:numPr>
          <w:ilvl w:val="0"/>
          <w:numId w:val="2"/>
        </w:numPr>
        <w:spacing w:before="100" w:beforeAutospacing="1" w:after="100" w:afterAutospacing="1"/>
        <w:rPr>
          <w:rFonts w:ascii="Times New Roman" w:eastAsia="Times New Roman" w:hAnsi="Times New Roman"/>
          <w:b w:val="0"/>
        </w:rPr>
      </w:pPr>
      <w:r w:rsidRPr="00B407C6">
        <w:rPr>
          <w:rFonts w:ascii="Verdana" w:eastAsia="Times New Roman" w:hAnsi="Verdana"/>
          <w:bCs/>
          <w:i/>
          <w:iCs/>
          <w:sz w:val="20"/>
          <w:szCs w:val="20"/>
        </w:rPr>
        <w:t>Pathways</w:t>
      </w:r>
      <w:r w:rsidRPr="00B407C6">
        <w:rPr>
          <w:rFonts w:ascii="Times New Roman" w:eastAsia="Times New Roman" w:hAnsi="Times New Roman"/>
          <w:b w:val="0"/>
        </w:rPr>
        <w:t xml:space="preserve"> </w:t>
      </w:r>
    </w:p>
    <w:p w:rsidR="00B407C6" w:rsidRPr="00B407C6" w:rsidRDefault="00B407C6" w:rsidP="00B407C6">
      <w:pPr>
        <w:numPr>
          <w:ilvl w:val="0"/>
          <w:numId w:val="2"/>
        </w:numPr>
        <w:spacing w:before="100" w:beforeAutospacing="1" w:after="100" w:afterAutospacing="1"/>
        <w:rPr>
          <w:rFonts w:ascii="Times New Roman" w:eastAsia="Times New Roman" w:hAnsi="Times New Roman"/>
          <w:b w:val="0"/>
        </w:rPr>
      </w:pPr>
      <w:r w:rsidRPr="00B407C6">
        <w:rPr>
          <w:rFonts w:ascii="Verdana" w:eastAsia="Times New Roman" w:hAnsi="Verdana"/>
          <w:bCs/>
          <w:i/>
          <w:iCs/>
          <w:sz w:val="20"/>
          <w:szCs w:val="20"/>
        </w:rPr>
        <w:t xml:space="preserve">Residence time, </w:t>
      </w:r>
      <w:proofErr w:type="spellStart"/>
      <w:r w:rsidRPr="00B407C6">
        <w:rPr>
          <w:rFonts w:ascii="Verdana" w:eastAsia="Times New Roman" w:hAnsi="Verdana"/>
          <w:bCs/>
          <w:i/>
          <w:iCs/>
          <w:sz w:val="20"/>
          <w:szCs w:val="20"/>
        </w:rPr>
        <w:t>Rt</w:t>
      </w:r>
      <w:proofErr w:type="spellEnd"/>
      <w:r w:rsidRPr="00B407C6">
        <w:rPr>
          <w:rFonts w:ascii="Times New Roman" w:eastAsia="Times New Roman" w:hAnsi="Times New Roman"/>
          <w:b w:val="0"/>
        </w:rPr>
        <w:t xml:space="preserve"> </w:t>
      </w:r>
    </w:p>
    <w:p w:rsidR="00B407C6" w:rsidRPr="00B407C6" w:rsidRDefault="00B407C6" w:rsidP="00B407C6">
      <w:pPr>
        <w:rPr>
          <w:rFonts w:ascii="Times New Roman" w:eastAsia="Times New Roman" w:hAnsi="Times New Roman"/>
          <w:b w:val="0"/>
        </w:rPr>
      </w:pPr>
      <w:proofErr w:type="spellStart"/>
      <w:proofErr w:type="gramStart"/>
      <w:r w:rsidRPr="00B407C6">
        <w:rPr>
          <w:rFonts w:ascii="Verdana" w:eastAsia="Times New Roman" w:hAnsi="Verdana"/>
          <w:bCs/>
          <w:i/>
          <w:iCs/>
          <w:sz w:val="20"/>
          <w:szCs w:val="20"/>
        </w:rPr>
        <w:t>Rt</w:t>
      </w:r>
      <w:proofErr w:type="spellEnd"/>
      <w:proofErr w:type="gramEnd"/>
      <w:r w:rsidRPr="00B407C6">
        <w:rPr>
          <w:rFonts w:ascii="Verdana" w:eastAsia="Times New Roman" w:hAnsi="Verdana"/>
          <w:b w:val="0"/>
          <w:i/>
          <w:iCs/>
          <w:sz w:val="20"/>
          <w:szCs w:val="20"/>
        </w:rPr>
        <w:t xml:space="preserve"> = total amount of matter / output rate of matter</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i/>
          <w:iCs/>
          <w:sz w:val="20"/>
          <w:szCs w:val="20"/>
        </w:rPr>
        <w:t>(Note that the "units" in this calculation must cancel properly)</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Cs/>
        </w:rPr>
        <w:t>Controls on Ecosystem Function</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Now that we have learned something about how ecosystems </w:t>
      </w:r>
      <w:proofErr w:type="gramStart"/>
      <w:r w:rsidRPr="00B407C6">
        <w:rPr>
          <w:rFonts w:ascii="Verdana" w:eastAsia="Times New Roman" w:hAnsi="Verdana"/>
          <w:b w:val="0"/>
          <w:sz w:val="20"/>
          <w:szCs w:val="20"/>
        </w:rPr>
        <w:t>are put</w:t>
      </w:r>
      <w:proofErr w:type="gramEnd"/>
      <w:r w:rsidRPr="00B407C6">
        <w:rPr>
          <w:rFonts w:ascii="Verdana" w:eastAsia="Times New Roman" w:hAnsi="Verdana"/>
          <w:b w:val="0"/>
          <w:sz w:val="20"/>
          <w:szCs w:val="20"/>
        </w:rPr>
        <w:t xml:space="preserve"> together and how materials and energy flow through ecosystems, we can better address the question of "what controls ecosystem function"? There are two dominant theories of the control of ecosystems. The first, called </w:t>
      </w:r>
      <w:r w:rsidRPr="00B407C6">
        <w:rPr>
          <w:rFonts w:ascii="Verdana" w:eastAsia="Times New Roman" w:hAnsi="Verdana"/>
          <w:bCs/>
          <w:sz w:val="20"/>
          <w:szCs w:val="20"/>
        </w:rPr>
        <w:t>bottom-up control</w:t>
      </w:r>
      <w:r w:rsidRPr="00B407C6">
        <w:rPr>
          <w:rFonts w:ascii="Verdana" w:eastAsia="Times New Roman" w:hAnsi="Verdana"/>
          <w:b w:val="0"/>
          <w:sz w:val="20"/>
          <w:szCs w:val="20"/>
        </w:rPr>
        <w:t xml:space="preserve">, states </w:t>
      </w:r>
      <w:proofErr w:type="gramStart"/>
      <w:r w:rsidRPr="00B407C6">
        <w:rPr>
          <w:rFonts w:ascii="Verdana" w:eastAsia="Times New Roman" w:hAnsi="Verdana"/>
          <w:b w:val="0"/>
          <w:sz w:val="20"/>
          <w:szCs w:val="20"/>
        </w:rPr>
        <w:t>that it is the nutrient supply to the primary producers that ultimately controls how ecosystems function</w:t>
      </w:r>
      <w:proofErr w:type="gramEnd"/>
      <w:r w:rsidRPr="00B407C6">
        <w:rPr>
          <w:rFonts w:ascii="Verdana" w:eastAsia="Times New Roman" w:hAnsi="Verdana"/>
          <w:b w:val="0"/>
          <w:sz w:val="20"/>
          <w:szCs w:val="20"/>
        </w:rPr>
        <w:t xml:space="preserve">. If the nutrient supply </w:t>
      </w:r>
      <w:r w:rsidRPr="00B407C6">
        <w:rPr>
          <w:rFonts w:ascii="Verdana" w:eastAsia="Times New Roman" w:hAnsi="Verdana"/>
          <w:b w:val="0"/>
          <w:sz w:val="20"/>
          <w:szCs w:val="20"/>
        </w:rPr>
        <w:lastRenderedPageBreak/>
        <w:t xml:space="preserve">is increased, the resulting increase in production of autotrophs </w:t>
      </w:r>
      <w:proofErr w:type="gramStart"/>
      <w:r w:rsidRPr="00B407C6">
        <w:rPr>
          <w:rFonts w:ascii="Verdana" w:eastAsia="Times New Roman" w:hAnsi="Verdana"/>
          <w:b w:val="0"/>
          <w:sz w:val="20"/>
          <w:szCs w:val="20"/>
        </w:rPr>
        <w:t>is propagated</w:t>
      </w:r>
      <w:proofErr w:type="gramEnd"/>
      <w:r w:rsidRPr="00B407C6">
        <w:rPr>
          <w:rFonts w:ascii="Verdana" w:eastAsia="Times New Roman" w:hAnsi="Verdana"/>
          <w:b w:val="0"/>
          <w:sz w:val="20"/>
          <w:szCs w:val="20"/>
        </w:rPr>
        <w:t xml:space="preserve"> through the food web and all of the other trophic levels will respond to the increased availability of food (energy and materials will cycle faster). </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The second theory, called </w:t>
      </w:r>
      <w:r w:rsidRPr="00B407C6">
        <w:rPr>
          <w:rFonts w:ascii="Verdana" w:eastAsia="Times New Roman" w:hAnsi="Verdana"/>
          <w:bCs/>
          <w:sz w:val="20"/>
          <w:szCs w:val="20"/>
        </w:rPr>
        <w:t>top-down control</w:t>
      </w:r>
      <w:r w:rsidRPr="00B407C6">
        <w:rPr>
          <w:rFonts w:ascii="Verdana" w:eastAsia="Times New Roman" w:hAnsi="Verdana"/>
          <w:b w:val="0"/>
          <w:sz w:val="20"/>
          <w:szCs w:val="20"/>
        </w:rPr>
        <w:t xml:space="preserve">, states that predation and grazing by higher trophic levels on lower trophic levels ultimately controls ecosystem function. For example, if you have an increase in predators, that increase will result in fewer grazers, and that decrease in grazers will result in turn in </w:t>
      </w:r>
      <w:proofErr w:type="gramStart"/>
      <w:r w:rsidRPr="00B407C6">
        <w:rPr>
          <w:rFonts w:ascii="Verdana" w:eastAsia="Times New Roman" w:hAnsi="Verdana"/>
          <w:b w:val="0"/>
          <w:sz w:val="20"/>
          <w:szCs w:val="20"/>
        </w:rPr>
        <w:t>more primary producers</w:t>
      </w:r>
      <w:proofErr w:type="gramEnd"/>
      <w:r w:rsidRPr="00B407C6">
        <w:rPr>
          <w:rFonts w:ascii="Verdana" w:eastAsia="Times New Roman" w:hAnsi="Verdana"/>
          <w:b w:val="0"/>
          <w:sz w:val="20"/>
          <w:szCs w:val="20"/>
        </w:rPr>
        <w:t xml:space="preserve"> because fewer of them are being eaten by the grazers. </w:t>
      </w:r>
      <w:proofErr w:type="gramStart"/>
      <w:r w:rsidRPr="00B407C6">
        <w:rPr>
          <w:rFonts w:ascii="Verdana" w:eastAsia="Times New Roman" w:hAnsi="Verdana"/>
          <w:b w:val="0"/>
          <w:sz w:val="20"/>
          <w:szCs w:val="20"/>
        </w:rPr>
        <w:t>Thus</w:t>
      </w:r>
      <w:proofErr w:type="gramEnd"/>
      <w:r w:rsidRPr="00B407C6">
        <w:rPr>
          <w:rFonts w:ascii="Verdana" w:eastAsia="Times New Roman" w:hAnsi="Verdana"/>
          <w:b w:val="0"/>
          <w:sz w:val="20"/>
          <w:szCs w:val="20"/>
        </w:rPr>
        <w:t xml:space="preserve"> the control of population numbers and overall productivity "cascades" from the top levels of the food chain down to the bottom trophic levels.</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So, which theory is correct? Well, as is often the case when there is a clear dichotomy to choose from, the answer lies somewhere in the middle. There is evidence from many ecosystem studies that BOTH controls are operating to some degree, but that NEITHER control is complete. For example, the "top-down" effect is often very strong at trophic levels near to the top predators, but the control weakens as you move further down the food chain. Similarly, the "bottom-up" effect of adding nutrients usually stimulates primary production, but the stimulation of secondary production further up the food chain is less strong or is absent.</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proofErr w:type="gramStart"/>
      <w:r w:rsidRPr="00B407C6">
        <w:rPr>
          <w:rFonts w:ascii="Verdana" w:eastAsia="Times New Roman" w:hAnsi="Verdana"/>
          <w:b w:val="0"/>
          <w:sz w:val="20"/>
          <w:szCs w:val="20"/>
        </w:rPr>
        <w:t>Thus</w:t>
      </w:r>
      <w:proofErr w:type="gramEnd"/>
      <w:r w:rsidRPr="00B407C6">
        <w:rPr>
          <w:rFonts w:ascii="Verdana" w:eastAsia="Times New Roman" w:hAnsi="Verdana"/>
          <w:b w:val="0"/>
          <w:sz w:val="20"/>
          <w:szCs w:val="20"/>
        </w:rPr>
        <w:t xml:space="preserve"> we find that both of these controls are operating in any system at any time, and we must understand the relative importance of each control in order to help us to predict how an ecosystem will behave or change under different circumstances, such as in the face of a changing climate.</w:t>
      </w:r>
      <w:r w:rsidRPr="00B407C6">
        <w:rPr>
          <w:rFonts w:ascii="Times New Roman" w:eastAsia="Times New Roman" w:hAnsi="Times New Roman"/>
          <w:b w:val="0"/>
        </w:rPr>
        <w:t xml:space="preserve"> </w:t>
      </w:r>
      <w:r w:rsidRPr="00B407C6">
        <w:rPr>
          <w:rFonts w:ascii="Times New Roman" w:eastAsia="Times New Roman" w:hAnsi="Times New Roman"/>
          <w:b w:val="0"/>
        </w:rPr>
        <w:br/>
        <w:t xml:space="preserve">  </w:t>
      </w:r>
    </w:p>
    <w:p w:rsidR="00B407C6" w:rsidRPr="00B407C6" w:rsidRDefault="00B407C6" w:rsidP="00B407C6">
      <w:pPr>
        <w:spacing w:before="100" w:beforeAutospacing="1" w:after="100" w:afterAutospacing="1"/>
        <w:outlineLvl w:val="2"/>
        <w:rPr>
          <w:rFonts w:ascii="Times New Roman" w:eastAsia="Times New Roman" w:hAnsi="Times New Roman"/>
          <w:bCs/>
          <w:sz w:val="27"/>
          <w:szCs w:val="27"/>
        </w:rPr>
      </w:pPr>
      <w:r w:rsidRPr="00B407C6">
        <w:rPr>
          <w:rFonts w:ascii="Verdana" w:eastAsia="Times New Roman" w:hAnsi="Verdana"/>
          <w:bCs/>
        </w:rPr>
        <w:t>The Geography of Ecosystems</w:t>
      </w:r>
    </w:p>
    <w:p w:rsidR="00B407C6" w:rsidRPr="00B407C6" w:rsidRDefault="00B407C6" w:rsidP="00B407C6">
      <w:pPr>
        <w:rPr>
          <w:rFonts w:ascii="Times New Roman" w:eastAsia="Times New Roman" w:hAnsi="Times New Roman"/>
          <w:b w:val="0"/>
        </w:rPr>
      </w:pPr>
      <w:r w:rsidRPr="00B407C6">
        <w:rPr>
          <w:rFonts w:ascii="Verdana" w:eastAsia="Times New Roman" w:hAnsi="Verdana"/>
          <w:b w:val="0"/>
          <w:sz w:val="20"/>
          <w:szCs w:val="20"/>
        </w:rPr>
        <w:t xml:space="preserve">There are many different ecosystems: rain forests and tundra, coral reefs and ponds, grasslands and deserts. Climate differences from place to place largely determine the types of ecosystems we see. </w:t>
      </w:r>
      <w:proofErr w:type="gramStart"/>
      <w:r w:rsidRPr="00B407C6">
        <w:rPr>
          <w:rFonts w:ascii="Verdana" w:eastAsia="Times New Roman" w:hAnsi="Verdana"/>
          <w:b w:val="0"/>
          <w:sz w:val="20"/>
          <w:szCs w:val="20"/>
        </w:rPr>
        <w:t>How terrestrial ecosystems appear to us is influenced mainly by the dominant vegetation</w:t>
      </w:r>
      <w:proofErr w:type="gramEnd"/>
      <w:r w:rsidRPr="00B407C6">
        <w:rPr>
          <w:rFonts w:ascii="Verdana" w:eastAsia="Times New Roman" w:hAnsi="Verdana"/>
          <w:b w:val="0"/>
          <w:sz w:val="20"/>
          <w:szCs w:val="20"/>
        </w:rPr>
        <w:t>.</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The word "biome" </w:t>
      </w:r>
      <w:proofErr w:type="gramStart"/>
      <w:r w:rsidRPr="00B407C6">
        <w:rPr>
          <w:rFonts w:ascii="Verdana" w:eastAsia="Times New Roman" w:hAnsi="Verdana"/>
          <w:b w:val="0"/>
          <w:sz w:val="20"/>
          <w:szCs w:val="20"/>
        </w:rPr>
        <w:t>is used</w:t>
      </w:r>
      <w:proofErr w:type="gramEnd"/>
      <w:r w:rsidRPr="00B407C6">
        <w:rPr>
          <w:rFonts w:ascii="Verdana" w:eastAsia="Times New Roman" w:hAnsi="Verdana"/>
          <w:b w:val="0"/>
          <w:sz w:val="20"/>
          <w:szCs w:val="20"/>
        </w:rPr>
        <w:t xml:space="preserve"> to describe a major vegetation type such as tropical rain forest, grassland, tundra, etc., extending over a large geographic area (Figure 3). It </w:t>
      </w:r>
      <w:proofErr w:type="gramStart"/>
      <w:r w:rsidRPr="00B407C6">
        <w:rPr>
          <w:rFonts w:ascii="Verdana" w:eastAsia="Times New Roman" w:hAnsi="Verdana"/>
          <w:b w:val="0"/>
          <w:sz w:val="20"/>
          <w:szCs w:val="20"/>
        </w:rPr>
        <w:t>is never used</w:t>
      </w:r>
      <w:proofErr w:type="gramEnd"/>
      <w:r w:rsidRPr="00B407C6">
        <w:rPr>
          <w:rFonts w:ascii="Verdana" w:eastAsia="Times New Roman" w:hAnsi="Verdana"/>
          <w:b w:val="0"/>
          <w:sz w:val="20"/>
          <w:szCs w:val="20"/>
        </w:rPr>
        <w:t xml:space="preserve"> for aquatic systems, such as ponds or coral reefs. It always refers to a vegetation category that is dominant over a very large geographic scale, and so is somewhat broader than an ecosystem.</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jc w:val="center"/>
        <w:rPr>
          <w:rFonts w:ascii="Times New Roman" w:eastAsia="Times New Roman" w:hAnsi="Times New Roman"/>
          <w:b w:val="0"/>
        </w:rPr>
      </w:pPr>
      <w:r>
        <w:rPr>
          <w:rFonts w:ascii="Times New Roman" w:eastAsia="Times New Roman" w:hAnsi="Times New Roman"/>
          <w:b w:val="0"/>
          <w:noProof/>
        </w:rPr>
        <w:lastRenderedPageBreak/>
        <w:drawing>
          <wp:inline distT="0" distB="0" distL="0" distR="0">
            <wp:extent cx="5720080" cy="3529965"/>
            <wp:effectExtent l="19050" t="0" r="0" b="0"/>
            <wp:docPr id="2" name="Picture 2" descr="http://www.globalchange.umich.edu/globalchange1/current/lectures/kling/ecosystem/sectione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obalchange.umich.edu/globalchange1/current/lectures/kling/ecosystem/sectioned2.gif"/>
                    <pic:cNvPicPr>
                      <a:picLocks noChangeAspect="1" noChangeArrowheads="1"/>
                    </pic:cNvPicPr>
                  </pic:nvPicPr>
                  <pic:blipFill>
                    <a:blip r:embed="rId8" cstate="print"/>
                    <a:srcRect/>
                    <a:stretch>
                      <a:fillRect/>
                    </a:stretch>
                  </pic:blipFill>
                  <pic:spPr bwMode="auto">
                    <a:xfrm>
                      <a:off x="0" y="0"/>
                      <a:ext cx="5720080" cy="3529965"/>
                    </a:xfrm>
                    <a:prstGeom prst="rect">
                      <a:avLst/>
                    </a:prstGeom>
                    <a:noFill/>
                    <a:ln w="9525">
                      <a:noFill/>
                      <a:miter lim="800000"/>
                      <a:headEnd/>
                      <a:tailEnd/>
                    </a:ln>
                  </pic:spPr>
                </pic:pic>
              </a:graphicData>
            </a:graphic>
          </wp:inline>
        </w:drawing>
      </w:r>
    </w:p>
    <w:p w:rsidR="00B407C6" w:rsidRPr="00B407C6" w:rsidRDefault="00B407C6" w:rsidP="00B407C6">
      <w:pPr>
        <w:spacing w:before="100" w:beforeAutospacing="1" w:after="100" w:afterAutospacing="1"/>
        <w:jc w:val="center"/>
        <w:rPr>
          <w:rFonts w:ascii="Times New Roman" w:eastAsia="Times New Roman" w:hAnsi="Times New Roman"/>
          <w:b w:val="0"/>
        </w:rPr>
      </w:pPr>
      <w:r w:rsidRPr="00B407C6">
        <w:rPr>
          <w:rFonts w:ascii="Verdana" w:eastAsia="Times New Roman" w:hAnsi="Verdana"/>
          <w:bCs/>
          <w:sz w:val="20"/>
          <w:szCs w:val="20"/>
        </w:rPr>
        <w:t>Figure 3</w:t>
      </w:r>
      <w:r w:rsidRPr="00B407C6">
        <w:rPr>
          <w:rFonts w:ascii="Verdana" w:eastAsia="Times New Roman" w:hAnsi="Verdana"/>
          <w:b w:val="0"/>
          <w:sz w:val="20"/>
          <w:szCs w:val="20"/>
        </w:rPr>
        <w:t>: The distribution of biomes.</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We can draw upon previous lectures to remember that temperature and rainfall patterns for a region are distinctive. Every place on earth gets the same total number of hours of sunlight each year, but not the same amount of heat. The sun's rays strike low latitudes directly but high latitudes obliquely. This uneven distribution of heat sets up not just temperature differences, but global wind and ocean currents that in turn have a great deal to do with where rainfall occurs. Add in the cooling effects of elevation and the effects of </w:t>
      </w:r>
      <w:proofErr w:type="gramStart"/>
      <w:r w:rsidRPr="00B407C6">
        <w:rPr>
          <w:rFonts w:ascii="Verdana" w:eastAsia="Times New Roman" w:hAnsi="Verdana"/>
          <w:b w:val="0"/>
          <w:sz w:val="20"/>
          <w:szCs w:val="20"/>
        </w:rPr>
        <w:t>land masses</w:t>
      </w:r>
      <w:proofErr w:type="gramEnd"/>
      <w:r w:rsidRPr="00B407C6">
        <w:rPr>
          <w:rFonts w:ascii="Verdana" w:eastAsia="Times New Roman" w:hAnsi="Verdana"/>
          <w:b w:val="0"/>
          <w:sz w:val="20"/>
          <w:szCs w:val="20"/>
        </w:rPr>
        <w:t xml:space="preserve"> on temperature and rainfall, and we get a complicated global pattern of climate.</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A schematic view of the earth shows </w:t>
      </w:r>
      <w:proofErr w:type="gramStart"/>
      <w:r w:rsidRPr="00B407C6">
        <w:rPr>
          <w:rFonts w:ascii="Verdana" w:eastAsia="Times New Roman" w:hAnsi="Verdana"/>
          <w:b w:val="0"/>
          <w:sz w:val="20"/>
          <w:szCs w:val="20"/>
        </w:rPr>
        <w:t>that,</w:t>
      </w:r>
      <w:proofErr w:type="gramEnd"/>
      <w:r w:rsidRPr="00B407C6">
        <w:rPr>
          <w:rFonts w:ascii="Verdana" w:eastAsia="Times New Roman" w:hAnsi="Verdana"/>
          <w:b w:val="0"/>
          <w:sz w:val="20"/>
          <w:szCs w:val="20"/>
        </w:rPr>
        <w:t xml:space="preserve"> complicated though climate may be, many aspects are predictable (Figure 4). High solar energy striking near the equator ensures nearly constant high temperatures and high rates of evaporation and plant transpiration. Warm air </w:t>
      </w:r>
      <w:proofErr w:type="gramStart"/>
      <w:r w:rsidRPr="00B407C6">
        <w:rPr>
          <w:rFonts w:ascii="Verdana" w:eastAsia="Times New Roman" w:hAnsi="Verdana"/>
          <w:b w:val="0"/>
          <w:sz w:val="20"/>
          <w:szCs w:val="20"/>
        </w:rPr>
        <w:t>rises</w:t>
      </w:r>
      <w:proofErr w:type="gramEnd"/>
      <w:r w:rsidRPr="00B407C6">
        <w:rPr>
          <w:rFonts w:ascii="Verdana" w:eastAsia="Times New Roman" w:hAnsi="Verdana"/>
          <w:b w:val="0"/>
          <w:sz w:val="20"/>
          <w:szCs w:val="20"/>
        </w:rPr>
        <w:t>, cools, and sheds its moisture, creating just the conditions for a tropical rain forest. Contrast the stable temperature but varying rainfall of a site in Panama with the relatively constant precipitation but seasonally changing temperature of a site in New York State. Every location has a rainfall- temperature graph that is typical of a broader region.</w:t>
      </w:r>
      <w:r w:rsidRPr="00B407C6">
        <w:rPr>
          <w:rFonts w:ascii="Times New Roman" w:eastAsia="Times New Roman" w:hAnsi="Times New Roman"/>
          <w:b w:val="0"/>
        </w:rPr>
        <w:t xml:space="preserve"> </w:t>
      </w:r>
    </w:p>
    <w:p w:rsidR="00B407C6" w:rsidRPr="00B407C6" w:rsidRDefault="00B407C6" w:rsidP="00B407C6">
      <w:pPr>
        <w:spacing w:before="100" w:beforeAutospacing="1" w:after="100" w:afterAutospacing="1"/>
        <w:jc w:val="center"/>
        <w:rPr>
          <w:rFonts w:ascii="Times New Roman" w:eastAsia="Times New Roman" w:hAnsi="Times New Roman"/>
          <w:b w:val="0"/>
        </w:rPr>
      </w:pPr>
      <w:r>
        <w:rPr>
          <w:rFonts w:ascii="Times New Roman" w:eastAsia="Times New Roman" w:hAnsi="Times New Roman"/>
          <w:b w:val="0"/>
          <w:noProof/>
        </w:rPr>
        <w:lastRenderedPageBreak/>
        <w:drawing>
          <wp:inline distT="0" distB="0" distL="0" distR="0">
            <wp:extent cx="4508500" cy="4274185"/>
            <wp:effectExtent l="19050" t="0" r="6350" b="0"/>
            <wp:docPr id="3" name="Picture 3" descr="http://www.globalchange.umich.edu/globalchange1/current/lectures/kling/ecosystem/bul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obalchange.umich.edu/globalchange1/current/lectures/kling/ecosystem/bulb2.gif"/>
                    <pic:cNvPicPr>
                      <a:picLocks noChangeAspect="1" noChangeArrowheads="1"/>
                    </pic:cNvPicPr>
                  </pic:nvPicPr>
                  <pic:blipFill>
                    <a:blip r:embed="rId9" cstate="print"/>
                    <a:srcRect/>
                    <a:stretch>
                      <a:fillRect/>
                    </a:stretch>
                  </pic:blipFill>
                  <pic:spPr bwMode="auto">
                    <a:xfrm>
                      <a:off x="0" y="0"/>
                      <a:ext cx="4508500" cy="4274185"/>
                    </a:xfrm>
                    <a:prstGeom prst="rect">
                      <a:avLst/>
                    </a:prstGeom>
                    <a:noFill/>
                    <a:ln w="9525">
                      <a:noFill/>
                      <a:miter lim="800000"/>
                      <a:headEnd/>
                      <a:tailEnd/>
                    </a:ln>
                  </pic:spPr>
                </pic:pic>
              </a:graphicData>
            </a:graphic>
          </wp:inline>
        </w:drawing>
      </w:r>
    </w:p>
    <w:p w:rsidR="00B407C6" w:rsidRPr="00B407C6" w:rsidRDefault="00B407C6" w:rsidP="00B407C6">
      <w:pPr>
        <w:spacing w:before="100" w:beforeAutospacing="1" w:after="100" w:afterAutospacing="1"/>
        <w:jc w:val="center"/>
        <w:rPr>
          <w:rFonts w:ascii="Times New Roman" w:eastAsia="Times New Roman" w:hAnsi="Times New Roman"/>
          <w:b w:val="0"/>
        </w:rPr>
      </w:pPr>
      <w:proofErr w:type="gramStart"/>
      <w:r w:rsidRPr="00B407C6">
        <w:rPr>
          <w:rFonts w:ascii="Verdana" w:eastAsia="Times New Roman" w:hAnsi="Verdana"/>
          <w:bCs/>
          <w:sz w:val="20"/>
          <w:szCs w:val="20"/>
        </w:rPr>
        <w:t>Figure 4.</w:t>
      </w:r>
      <w:proofErr w:type="gramEnd"/>
      <w:r w:rsidRPr="00B407C6">
        <w:rPr>
          <w:rFonts w:ascii="Verdana" w:eastAsia="Times New Roman" w:hAnsi="Verdana"/>
          <w:b w:val="0"/>
          <w:sz w:val="20"/>
          <w:szCs w:val="20"/>
        </w:rPr>
        <w:t xml:space="preserve"> Climate patterns affect biome distributions.</w:t>
      </w:r>
    </w:p>
    <w:p w:rsidR="00B407C6" w:rsidRPr="00B407C6" w:rsidRDefault="00B407C6" w:rsidP="00B407C6">
      <w:p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We can draw upon plant physiology to know that certain plants are distinctive of certain climates, creating the vegetation appearance that we call biomes. Note how well the distribution of biomes plots on the distribution of climates (Figure 5). Note also that some climates are impossible, at least on our planet. High precipitation is not possible at low temperatures -- there is not enough solar energy to power the water cycle, and most water is frozen and thus biologically unavailable throughout the year. The high tundra is as much a desert as is the Sahara.</w:t>
      </w:r>
      <w:r w:rsidRPr="00B407C6">
        <w:rPr>
          <w:rFonts w:ascii="Times New Roman" w:eastAsia="Times New Roman" w:hAnsi="Times New Roman"/>
          <w:b w:val="0"/>
        </w:rPr>
        <w:t xml:space="preserve"> </w:t>
      </w:r>
      <w:r w:rsidRPr="00B407C6">
        <w:rPr>
          <w:rFonts w:ascii="Times New Roman" w:eastAsia="Times New Roman" w:hAnsi="Times New Roman"/>
          <w:b w:val="0"/>
        </w:rPr>
        <w:br/>
        <w:t xml:space="preserve">  </w:t>
      </w:r>
    </w:p>
    <w:p w:rsidR="00B407C6" w:rsidRPr="00B407C6" w:rsidRDefault="00B407C6" w:rsidP="00B407C6">
      <w:pPr>
        <w:spacing w:before="100" w:beforeAutospacing="1" w:after="100" w:afterAutospacing="1"/>
        <w:jc w:val="center"/>
        <w:rPr>
          <w:rFonts w:ascii="Times New Roman" w:eastAsia="Times New Roman" w:hAnsi="Times New Roman"/>
          <w:b w:val="0"/>
        </w:rPr>
      </w:pPr>
      <w:r>
        <w:rPr>
          <w:rFonts w:ascii="Times New Roman" w:eastAsia="Times New Roman" w:hAnsi="Times New Roman"/>
          <w:b w:val="0"/>
          <w:noProof/>
        </w:rPr>
        <w:lastRenderedPageBreak/>
        <w:drawing>
          <wp:inline distT="0" distB="0" distL="0" distR="0">
            <wp:extent cx="3700145" cy="3529965"/>
            <wp:effectExtent l="19050" t="0" r="0" b="0"/>
            <wp:docPr id="4" name="Picture 4" descr="http://www.globalchange.umich.edu/globalchange1/current/lectures/kling/ecosystem/fogre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balchange.umich.edu/globalchange1/current/lectures/kling/ecosystem/fogreen2.gif"/>
                    <pic:cNvPicPr>
                      <a:picLocks noChangeAspect="1" noChangeArrowheads="1"/>
                    </pic:cNvPicPr>
                  </pic:nvPicPr>
                  <pic:blipFill>
                    <a:blip r:embed="rId10" cstate="print"/>
                    <a:srcRect/>
                    <a:stretch>
                      <a:fillRect/>
                    </a:stretch>
                  </pic:blipFill>
                  <pic:spPr bwMode="auto">
                    <a:xfrm>
                      <a:off x="0" y="0"/>
                      <a:ext cx="3700145" cy="3529965"/>
                    </a:xfrm>
                    <a:prstGeom prst="rect">
                      <a:avLst/>
                    </a:prstGeom>
                    <a:noFill/>
                    <a:ln w="9525">
                      <a:noFill/>
                      <a:miter lim="800000"/>
                      <a:headEnd/>
                      <a:tailEnd/>
                    </a:ln>
                  </pic:spPr>
                </pic:pic>
              </a:graphicData>
            </a:graphic>
          </wp:inline>
        </w:drawing>
      </w:r>
      <w:r w:rsidRPr="00B407C6">
        <w:rPr>
          <w:rFonts w:ascii="Times New Roman" w:eastAsia="Times New Roman" w:hAnsi="Times New Roman"/>
          <w:b w:val="0"/>
        </w:rPr>
        <w:br/>
      </w:r>
      <w:proofErr w:type="gramStart"/>
      <w:r w:rsidRPr="00B407C6">
        <w:rPr>
          <w:rFonts w:ascii="Verdana" w:eastAsia="Times New Roman" w:hAnsi="Verdana"/>
          <w:bCs/>
          <w:sz w:val="20"/>
          <w:szCs w:val="20"/>
        </w:rPr>
        <w:t>Figure 5</w:t>
      </w:r>
      <w:r w:rsidRPr="00B407C6">
        <w:rPr>
          <w:rFonts w:ascii="Verdana" w:eastAsia="Times New Roman" w:hAnsi="Verdana"/>
          <w:b w:val="0"/>
          <w:sz w:val="20"/>
          <w:szCs w:val="20"/>
        </w:rPr>
        <w:t>.</w:t>
      </w:r>
      <w:proofErr w:type="gramEnd"/>
      <w:r w:rsidRPr="00B407C6">
        <w:rPr>
          <w:rFonts w:ascii="Verdana" w:eastAsia="Times New Roman" w:hAnsi="Verdana"/>
          <w:b w:val="0"/>
          <w:sz w:val="20"/>
          <w:szCs w:val="20"/>
        </w:rPr>
        <w:t xml:space="preserve"> The distribution of biomes related to temperature and precipitation.</w:t>
      </w:r>
    </w:p>
    <w:p w:rsidR="00B407C6" w:rsidRPr="00B407C6" w:rsidRDefault="00B407C6" w:rsidP="00B407C6">
      <w:pPr>
        <w:spacing w:before="100" w:beforeAutospacing="1" w:after="100" w:afterAutospacing="1"/>
        <w:outlineLvl w:val="2"/>
        <w:rPr>
          <w:rFonts w:ascii="Times New Roman" w:eastAsia="Times New Roman" w:hAnsi="Times New Roman"/>
          <w:bCs/>
          <w:sz w:val="27"/>
          <w:szCs w:val="27"/>
        </w:rPr>
      </w:pPr>
      <w:r w:rsidRPr="00B407C6">
        <w:rPr>
          <w:rFonts w:ascii="Verdana" w:eastAsia="Times New Roman" w:hAnsi="Verdana"/>
          <w:bCs/>
          <w:sz w:val="20"/>
          <w:szCs w:val="20"/>
        </w:rPr>
        <w:t>   </w:t>
      </w:r>
      <w:r w:rsidRPr="00B407C6">
        <w:rPr>
          <w:rFonts w:ascii="Verdana" w:eastAsia="Times New Roman" w:hAnsi="Verdana"/>
          <w:bCs/>
        </w:rPr>
        <w:t>Summary</w:t>
      </w:r>
    </w:p>
    <w:p w:rsidR="00B407C6" w:rsidRPr="00B407C6" w:rsidRDefault="00B407C6" w:rsidP="00B407C6">
      <w:pPr>
        <w:numPr>
          <w:ilvl w:val="0"/>
          <w:numId w:val="3"/>
        </w:num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Ecosystems are made up of abiotic (non-living, environmental) and biotic </w:t>
      </w:r>
      <w:proofErr w:type="gramStart"/>
      <w:r w:rsidRPr="00B407C6">
        <w:rPr>
          <w:rFonts w:ascii="Verdana" w:eastAsia="Times New Roman" w:hAnsi="Verdana"/>
          <w:b w:val="0"/>
          <w:sz w:val="20"/>
          <w:szCs w:val="20"/>
        </w:rPr>
        <w:t>components,</w:t>
      </w:r>
      <w:proofErr w:type="gramEnd"/>
      <w:r w:rsidRPr="00B407C6">
        <w:rPr>
          <w:rFonts w:ascii="Verdana" w:eastAsia="Times New Roman" w:hAnsi="Verdana"/>
          <w:b w:val="0"/>
          <w:sz w:val="20"/>
          <w:szCs w:val="20"/>
        </w:rPr>
        <w:t xml:space="preserve"> and these basic components are important to nearly all types of ecosystems.  Ecosystem Ecology looks at energy transformations and biogeochemical cycling within ecosystems.</w:t>
      </w:r>
      <w:r w:rsidRPr="00B407C6">
        <w:rPr>
          <w:rFonts w:ascii="Times New Roman" w:eastAsia="Times New Roman" w:hAnsi="Times New Roman"/>
          <w:b w:val="0"/>
        </w:rPr>
        <w:t xml:space="preserve"> </w:t>
      </w:r>
    </w:p>
    <w:p w:rsidR="00B407C6" w:rsidRPr="00B407C6" w:rsidRDefault="00B407C6" w:rsidP="00B407C6">
      <w:pPr>
        <w:numPr>
          <w:ilvl w:val="0"/>
          <w:numId w:val="3"/>
        </w:num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Energy </w:t>
      </w:r>
      <w:proofErr w:type="gramStart"/>
      <w:r w:rsidRPr="00B407C6">
        <w:rPr>
          <w:rFonts w:ascii="Verdana" w:eastAsia="Times New Roman" w:hAnsi="Verdana"/>
          <w:b w:val="0"/>
          <w:sz w:val="20"/>
          <w:szCs w:val="20"/>
        </w:rPr>
        <w:t>is continually input</w:t>
      </w:r>
      <w:proofErr w:type="gramEnd"/>
      <w:r w:rsidRPr="00B407C6">
        <w:rPr>
          <w:rFonts w:ascii="Verdana" w:eastAsia="Times New Roman" w:hAnsi="Verdana"/>
          <w:b w:val="0"/>
          <w:sz w:val="20"/>
          <w:szCs w:val="20"/>
        </w:rPr>
        <w:t xml:space="preserve"> into an ecosystem in the form of light energy, and some energy is lost with each transfer to a higher trophic level. Nutrients, on the other hand, are recycled within an ecosystem, and their supply normally limits biological activity.  So, "energy flows, elements cycle".</w:t>
      </w:r>
      <w:r w:rsidRPr="00B407C6">
        <w:rPr>
          <w:rFonts w:ascii="Times New Roman" w:eastAsia="Times New Roman" w:hAnsi="Times New Roman"/>
          <w:b w:val="0"/>
        </w:rPr>
        <w:t xml:space="preserve"> </w:t>
      </w:r>
    </w:p>
    <w:p w:rsidR="00B407C6" w:rsidRPr="00B407C6" w:rsidRDefault="00B407C6" w:rsidP="00B407C6">
      <w:pPr>
        <w:numPr>
          <w:ilvl w:val="0"/>
          <w:numId w:val="3"/>
        </w:num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Energy </w:t>
      </w:r>
      <w:proofErr w:type="gramStart"/>
      <w:r w:rsidRPr="00B407C6">
        <w:rPr>
          <w:rFonts w:ascii="Verdana" w:eastAsia="Times New Roman" w:hAnsi="Verdana"/>
          <w:b w:val="0"/>
          <w:sz w:val="20"/>
          <w:szCs w:val="20"/>
        </w:rPr>
        <w:t>is moved</w:t>
      </w:r>
      <w:proofErr w:type="gramEnd"/>
      <w:r w:rsidRPr="00B407C6">
        <w:rPr>
          <w:rFonts w:ascii="Verdana" w:eastAsia="Times New Roman" w:hAnsi="Verdana"/>
          <w:b w:val="0"/>
          <w:sz w:val="20"/>
          <w:szCs w:val="20"/>
        </w:rPr>
        <w:t xml:space="preserve"> through an ecosystem via a food web, which is made up of interlocking food chains. Energy </w:t>
      </w:r>
      <w:proofErr w:type="gramStart"/>
      <w:r w:rsidRPr="00B407C6">
        <w:rPr>
          <w:rFonts w:ascii="Verdana" w:eastAsia="Times New Roman" w:hAnsi="Verdana"/>
          <w:b w:val="0"/>
          <w:sz w:val="20"/>
          <w:szCs w:val="20"/>
        </w:rPr>
        <w:t>is first captured</w:t>
      </w:r>
      <w:proofErr w:type="gramEnd"/>
      <w:r w:rsidRPr="00B407C6">
        <w:rPr>
          <w:rFonts w:ascii="Verdana" w:eastAsia="Times New Roman" w:hAnsi="Verdana"/>
          <w:b w:val="0"/>
          <w:sz w:val="20"/>
          <w:szCs w:val="20"/>
        </w:rPr>
        <w:t xml:space="preserve"> by photosynthesis (primary production). The amount of primary production determines the amount of energy available to higher trophic levels.</w:t>
      </w:r>
      <w:r w:rsidRPr="00B407C6">
        <w:rPr>
          <w:rFonts w:ascii="Times New Roman" w:eastAsia="Times New Roman" w:hAnsi="Times New Roman"/>
          <w:b w:val="0"/>
        </w:rPr>
        <w:t xml:space="preserve"> </w:t>
      </w:r>
    </w:p>
    <w:p w:rsidR="00B407C6" w:rsidRPr="00B407C6" w:rsidRDefault="00B407C6" w:rsidP="00B407C6">
      <w:pPr>
        <w:numPr>
          <w:ilvl w:val="0"/>
          <w:numId w:val="3"/>
        </w:num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The study of how chemical elements cycle through an ecosystem is termed biogeochemistry. A biogeochemical cycle can </w:t>
      </w:r>
      <w:proofErr w:type="gramStart"/>
      <w:r w:rsidRPr="00B407C6">
        <w:rPr>
          <w:rFonts w:ascii="Verdana" w:eastAsia="Times New Roman" w:hAnsi="Verdana"/>
          <w:b w:val="0"/>
          <w:sz w:val="20"/>
          <w:szCs w:val="20"/>
        </w:rPr>
        <w:t>be expressed</w:t>
      </w:r>
      <w:proofErr w:type="gramEnd"/>
      <w:r w:rsidRPr="00B407C6">
        <w:rPr>
          <w:rFonts w:ascii="Verdana" w:eastAsia="Times New Roman" w:hAnsi="Verdana"/>
          <w:b w:val="0"/>
          <w:sz w:val="20"/>
          <w:szCs w:val="20"/>
        </w:rPr>
        <w:t xml:space="preserve"> as a set of stores (pools) and transfers, and can be studied using the concepts of "</w:t>
      </w:r>
      <w:proofErr w:type="spellStart"/>
      <w:r w:rsidRPr="00B407C6">
        <w:rPr>
          <w:rFonts w:ascii="Verdana" w:eastAsia="Times New Roman" w:hAnsi="Verdana"/>
          <w:b w:val="0"/>
          <w:sz w:val="20"/>
          <w:szCs w:val="20"/>
        </w:rPr>
        <w:t>stoichiometry</w:t>
      </w:r>
      <w:proofErr w:type="spellEnd"/>
      <w:r w:rsidRPr="00B407C6">
        <w:rPr>
          <w:rFonts w:ascii="Verdana" w:eastAsia="Times New Roman" w:hAnsi="Verdana"/>
          <w:b w:val="0"/>
          <w:sz w:val="20"/>
          <w:szCs w:val="20"/>
        </w:rPr>
        <w:t>", "mass balance", and "residence time".</w:t>
      </w:r>
      <w:r w:rsidRPr="00B407C6">
        <w:rPr>
          <w:rFonts w:ascii="Times New Roman" w:eastAsia="Times New Roman" w:hAnsi="Times New Roman"/>
          <w:b w:val="0"/>
        </w:rPr>
        <w:t xml:space="preserve"> </w:t>
      </w:r>
    </w:p>
    <w:p w:rsidR="00B407C6" w:rsidRPr="00B407C6" w:rsidRDefault="00B407C6" w:rsidP="00B407C6">
      <w:pPr>
        <w:numPr>
          <w:ilvl w:val="0"/>
          <w:numId w:val="3"/>
        </w:numPr>
        <w:spacing w:before="100" w:beforeAutospacing="1" w:after="100" w:afterAutospacing="1"/>
        <w:rPr>
          <w:rFonts w:ascii="Times New Roman" w:eastAsia="Times New Roman" w:hAnsi="Times New Roman"/>
          <w:b w:val="0"/>
        </w:rPr>
      </w:pPr>
      <w:proofErr w:type="gramStart"/>
      <w:r w:rsidRPr="00B407C6">
        <w:rPr>
          <w:rFonts w:ascii="Verdana" w:eastAsia="Times New Roman" w:hAnsi="Verdana"/>
          <w:b w:val="0"/>
          <w:sz w:val="20"/>
          <w:szCs w:val="20"/>
        </w:rPr>
        <w:t>Ecosystem function is controlled mainly by two processes, "top-down" and "bottom-up" controls</w:t>
      </w:r>
      <w:proofErr w:type="gramEnd"/>
      <w:r w:rsidRPr="00B407C6">
        <w:rPr>
          <w:rFonts w:ascii="Verdana" w:eastAsia="Times New Roman" w:hAnsi="Verdana"/>
          <w:b w:val="0"/>
          <w:sz w:val="20"/>
          <w:szCs w:val="20"/>
        </w:rPr>
        <w:t>.</w:t>
      </w:r>
      <w:r w:rsidRPr="00B407C6">
        <w:rPr>
          <w:rFonts w:ascii="Times New Roman" w:eastAsia="Times New Roman" w:hAnsi="Times New Roman"/>
          <w:b w:val="0"/>
        </w:rPr>
        <w:t xml:space="preserve"> </w:t>
      </w:r>
    </w:p>
    <w:p w:rsidR="00B407C6" w:rsidRPr="00B407C6" w:rsidRDefault="00B407C6" w:rsidP="00B407C6">
      <w:pPr>
        <w:numPr>
          <w:ilvl w:val="0"/>
          <w:numId w:val="3"/>
        </w:numPr>
        <w:spacing w:before="100" w:beforeAutospacing="1" w:after="100" w:afterAutospacing="1"/>
        <w:rPr>
          <w:rFonts w:ascii="Times New Roman" w:eastAsia="Times New Roman" w:hAnsi="Times New Roman"/>
          <w:b w:val="0"/>
        </w:rPr>
      </w:pPr>
      <w:r w:rsidRPr="00B407C6">
        <w:rPr>
          <w:rFonts w:ascii="Verdana" w:eastAsia="Times New Roman" w:hAnsi="Verdana"/>
          <w:b w:val="0"/>
          <w:sz w:val="20"/>
          <w:szCs w:val="20"/>
        </w:rPr>
        <w:t xml:space="preserve">A biome is a major vegetation type extending over a large area. Biome distributions </w:t>
      </w:r>
      <w:proofErr w:type="gramStart"/>
      <w:r w:rsidRPr="00B407C6">
        <w:rPr>
          <w:rFonts w:ascii="Verdana" w:eastAsia="Times New Roman" w:hAnsi="Verdana"/>
          <w:b w:val="0"/>
          <w:sz w:val="20"/>
          <w:szCs w:val="20"/>
        </w:rPr>
        <w:t>are determined</w:t>
      </w:r>
      <w:proofErr w:type="gramEnd"/>
      <w:r w:rsidRPr="00B407C6">
        <w:rPr>
          <w:rFonts w:ascii="Verdana" w:eastAsia="Times New Roman" w:hAnsi="Verdana"/>
          <w:b w:val="0"/>
          <w:sz w:val="20"/>
          <w:szCs w:val="20"/>
        </w:rPr>
        <w:t xml:space="preserve"> largely by temperature and precipitation patterns on the Earth's surface.</w:t>
      </w:r>
      <w:r w:rsidRPr="00B407C6">
        <w:rPr>
          <w:rFonts w:ascii="Times New Roman" w:eastAsia="Times New Roman" w:hAnsi="Times New Roman"/>
          <w:b w:val="0"/>
        </w:rPr>
        <w:t xml:space="preserve"> </w:t>
      </w:r>
    </w:p>
    <w:p w:rsidR="00B407C6" w:rsidRPr="00B407C6" w:rsidRDefault="00B407C6" w:rsidP="00B407C6">
      <w:pPr>
        <w:pStyle w:val="ListParagraph"/>
        <w:numPr>
          <w:ilvl w:val="0"/>
          <w:numId w:val="3"/>
        </w:numPr>
        <w:spacing w:before="100" w:beforeAutospacing="1" w:after="100" w:afterAutospacing="1"/>
        <w:rPr>
          <w:rFonts w:ascii="Times New Roman" w:eastAsia="Times New Roman" w:hAnsi="Times New Roman"/>
          <w:b w:val="0"/>
        </w:rPr>
      </w:pPr>
      <w:r w:rsidRPr="00B407C6">
        <w:rPr>
          <w:rFonts w:ascii="Times New Roman" w:eastAsia="Times New Roman" w:hAnsi="Times New Roman"/>
        </w:rPr>
        <w:t xml:space="preserve">The Concept of the Ecosystem </w:t>
      </w:r>
    </w:p>
    <w:p w:rsidR="00B407C6" w:rsidRPr="00B407C6" w:rsidRDefault="00B407C6" w:rsidP="00B407C6">
      <w:pPr>
        <w:pStyle w:val="ListParagraph"/>
        <w:numPr>
          <w:ilvl w:val="0"/>
          <w:numId w:val="3"/>
        </w:numPr>
        <w:spacing w:before="100" w:beforeAutospacing="1" w:after="100" w:afterAutospacing="1"/>
        <w:rPr>
          <w:rFonts w:ascii="Times New Roman" w:eastAsia="Times New Roman" w:hAnsi="Times New Roman"/>
          <w:b w:val="0"/>
        </w:rPr>
      </w:pPr>
      <w:r w:rsidRPr="00B407C6">
        <w:rPr>
          <w:rFonts w:ascii="Times New Roman" w:eastAsia="Times New Roman" w:hAnsi="Times New Roman"/>
          <w:b w:val="0"/>
          <w:i/>
          <w:u w:val="single"/>
        </w:rPr>
        <w:t>Take home message</w:t>
      </w:r>
      <w:r w:rsidRPr="00B407C6">
        <w:rPr>
          <w:rFonts w:ascii="Times New Roman" w:eastAsia="Times New Roman" w:hAnsi="Times New Roman"/>
          <w:b w:val="0"/>
          <w:i/>
        </w:rPr>
        <w:t xml:space="preserve">: </w:t>
      </w:r>
    </w:p>
    <w:p w:rsidR="00B407C6" w:rsidRPr="00B407C6" w:rsidRDefault="00B407C6" w:rsidP="00B407C6">
      <w:pPr>
        <w:pStyle w:val="ListParagraph"/>
        <w:numPr>
          <w:ilvl w:val="0"/>
          <w:numId w:val="3"/>
        </w:numPr>
        <w:spacing w:before="100" w:beforeAutospacing="1" w:after="100" w:afterAutospacing="1"/>
        <w:rPr>
          <w:rFonts w:ascii="Times New Roman" w:eastAsia="Times New Roman" w:hAnsi="Times New Roman"/>
          <w:b w:val="0"/>
        </w:rPr>
      </w:pPr>
      <w:r w:rsidRPr="00B407C6">
        <w:rPr>
          <w:rFonts w:ascii="Times New Roman" w:eastAsia="Times New Roman" w:hAnsi="Times New Roman"/>
          <w:b w:val="0"/>
        </w:rPr>
        <w:t xml:space="preserve">Everything </w:t>
      </w:r>
      <w:proofErr w:type="gramStart"/>
      <w:r w:rsidRPr="00B407C6">
        <w:rPr>
          <w:rFonts w:ascii="Times New Roman" w:eastAsia="Times New Roman" w:hAnsi="Times New Roman"/>
          <w:b w:val="0"/>
        </w:rPr>
        <w:t>is connected</w:t>
      </w:r>
      <w:proofErr w:type="gramEnd"/>
      <w:r w:rsidRPr="00B407C6">
        <w:rPr>
          <w:rFonts w:ascii="Times New Roman" w:eastAsia="Times New Roman" w:hAnsi="Times New Roman"/>
          <w:b w:val="0"/>
        </w:rPr>
        <w:t xml:space="preserve"> to everything else.  (The trick is to discover the strength of the connections.) </w:t>
      </w:r>
    </w:p>
    <w:p w:rsidR="00B407C6" w:rsidRPr="00B407C6" w:rsidRDefault="00B407C6" w:rsidP="00B407C6">
      <w:pPr>
        <w:pStyle w:val="ListParagraph"/>
        <w:numPr>
          <w:ilvl w:val="0"/>
          <w:numId w:val="3"/>
        </w:numPr>
        <w:spacing w:before="100" w:beforeAutospacing="1" w:after="100" w:afterAutospacing="1"/>
        <w:rPr>
          <w:rFonts w:ascii="Times New Roman" w:eastAsia="Times New Roman" w:hAnsi="Times New Roman"/>
          <w:b w:val="0"/>
        </w:rPr>
      </w:pPr>
      <w:r w:rsidRPr="00B407C6">
        <w:rPr>
          <w:rFonts w:ascii="Times New Roman" w:eastAsia="Times New Roman" w:hAnsi="Times New Roman"/>
          <w:b w:val="0"/>
          <w:i/>
          <w:u w:val="single"/>
        </w:rPr>
        <w:lastRenderedPageBreak/>
        <w:t>Main Terms and Facts</w:t>
      </w:r>
      <w:r w:rsidRPr="00B407C6">
        <w:rPr>
          <w:rFonts w:ascii="Times New Roman" w:eastAsia="Times New Roman" w:hAnsi="Times New Roman"/>
          <w:b w:val="0"/>
          <w:i/>
        </w:rPr>
        <w:t xml:space="preserve">: </w:t>
      </w:r>
    </w:p>
    <w:p w:rsidR="00B407C6" w:rsidRPr="00B407C6" w:rsidRDefault="00B407C6" w:rsidP="00B407C6">
      <w:pPr>
        <w:pStyle w:val="ListParagraph"/>
        <w:numPr>
          <w:ilvl w:val="0"/>
          <w:numId w:val="3"/>
        </w:numPr>
        <w:spacing w:before="100" w:beforeAutospacing="1" w:after="100" w:afterAutospacing="1"/>
        <w:rPr>
          <w:rFonts w:ascii="Times New Roman" w:eastAsia="Times New Roman" w:hAnsi="Times New Roman"/>
          <w:b w:val="0"/>
        </w:rPr>
      </w:pPr>
      <w:r w:rsidRPr="00B407C6">
        <w:rPr>
          <w:rFonts w:ascii="Times New Roman" w:eastAsia="Times New Roman" w:hAnsi="Times New Roman"/>
          <w:b w:val="0"/>
        </w:rPr>
        <w:t>Ecosystem; Abiotic and biotic components</w:t>
      </w:r>
    </w:p>
    <w:p w:rsidR="00B407C6" w:rsidRPr="00B407C6" w:rsidRDefault="00B407C6" w:rsidP="00B407C6">
      <w:pPr>
        <w:pStyle w:val="ListParagraph"/>
        <w:numPr>
          <w:ilvl w:val="0"/>
          <w:numId w:val="3"/>
        </w:numPr>
        <w:spacing w:before="100" w:beforeAutospacing="1" w:after="100" w:afterAutospacing="1"/>
        <w:rPr>
          <w:rFonts w:ascii="Times New Roman" w:eastAsia="Times New Roman" w:hAnsi="Times New Roman"/>
          <w:b w:val="0"/>
        </w:rPr>
      </w:pPr>
      <w:r w:rsidRPr="00B407C6">
        <w:rPr>
          <w:rFonts w:ascii="Times New Roman" w:eastAsia="Times New Roman" w:hAnsi="Times New Roman"/>
          <w:b w:val="0"/>
        </w:rPr>
        <w:t>Biogeochemistry and biogeochemical cycling</w:t>
      </w:r>
    </w:p>
    <w:p w:rsidR="00B407C6" w:rsidRPr="00B407C6" w:rsidRDefault="00B407C6" w:rsidP="00B407C6">
      <w:pPr>
        <w:pStyle w:val="ListParagraph"/>
        <w:numPr>
          <w:ilvl w:val="0"/>
          <w:numId w:val="3"/>
        </w:numPr>
        <w:spacing w:before="100" w:beforeAutospacing="1" w:after="100" w:afterAutospacing="1"/>
        <w:rPr>
          <w:rFonts w:ascii="Times New Roman" w:eastAsia="Times New Roman" w:hAnsi="Times New Roman"/>
          <w:b w:val="0"/>
        </w:rPr>
      </w:pPr>
      <w:r w:rsidRPr="00B407C6">
        <w:rPr>
          <w:rFonts w:ascii="Times New Roman" w:eastAsia="Times New Roman" w:hAnsi="Times New Roman"/>
          <w:b w:val="0"/>
        </w:rPr>
        <w:t>Ecology - at levels of individual, population, community, ecosystem</w:t>
      </w:r>
    </w:p>
    <w:p w:rsidR="00B407C6" w:rsidRPr="00B407C6" w:rsidRDefault="00B407C6" w:rsidP="00B407C6">
      <w:pPr>
        <w:pStyle w:val="ListParagraph"/>
        <w:numPr>
          <w:ilvl w:val="0"/>
          <w:numId w:val="3"/>
        </w:numPr>
        <w:spacing w:before="100" w:beforeAutospacing="1" w:after="100" w:afterAutospacing="1"/>
        <w:rPr>
          <w:rFonts w:ascii="Times New Roman" w:eastAsia="Times New Roman" w:hAnsi="Times New Roman"/>
          <w:b w:val="0"/>
        </w:rPr>
      </w:pPr>
      <w:r w:rsidRPr="00B407C6">
        <w:rPr>
          <w:rFonts w:ascii="Times New Roman" w:eastAsia="Times New Roman" w:hAnsi="Times New Roman"/>
          <w:b w:val="0"/>
        </w:rPr>
        <w:t xml:space="preserve">Producers and consumers (herbivores, carnivores, </w:t>
      </w:r>
      <w:proofErr w:type="spellStart"/>
      <w:r w:rsidRPr="00B407C6">
        <w:rPr>
          <w:rFonts w:ascii="Times New Roman" w:eastAsia="Times New Roman" w:hAnsi="Times New Roman"/>
          <w:b w:val="0"/>
        </w:rPr>
        <w:t>detritivores</w:t>
      </w:r>
      <w:proofErr w:type="spellEnd"/>
      <w:r w:rsidRPr="00B407C6">
        <w:rPr>
          <w:rFonts w:ascii="Times New Roman" w:eastAsia="Times New Roman" w:hAnsi="Times New Roman"/>
          <w:b w:val="0"/>
        </w:rPr>
        <w:t>)</w:t>
      </w:r>
    </w:p>
    <w:p w:rsidR="00B407C6" w:rsidRPr="00B407C6" w:rsidRDefault="00B407C6" w:rsidP="00B407C6">
      <w:pPr>
        <w:pStyle w:val="ListParagraph"/>
        <w:numPr>
          <w:ilvl w:val="0"/>
          <w:numId w:val="3"/>
        </w:numPr>
        <w:spacing w:before="100" w:beforeAutospacing="1" w:after="100" w:afterAutospacing="1"/>
        <w:rPr>
          <w:rFonts w:ascii="Times New Roman" w:eastAsia="Times New Roman" w:hAnsi="Times New Roman"/>
          <w:b w:val="0"/>
        </w:rPr>
      </w:pPr>
      <w:r w:rsidRPr="00B407C6">
        <w:rPr>
          <w:rFonts w:ascii="Times New Roman" w:eastAsia="Times New Roman" w:hAnsi="Times New Roman"/>
          <w:b w:val="0"/>
        </w:rPr>
        <w:t>Primary production, trophic levels, and functional groups</w:t>
      </w:r>
    </w:p>
    <w:p w:rsidR="00B407C6" w:rsidRPr="00B407C6" w:rsidRDefault="00B407C6" w:rsidP="00B407C6">
      <w:pPr>
        <w:pStyle w:val="ListParagraph"/>
        <w:numPr>
          <w:ilvl w:val="0"/>
          <w:numId w:val="3"/>
        </w:numPr>
        <w:spacing w:before="100" w:beforeAutospacing="1" w:after="100" w:afterAutospacing="1"/>
        <w:rPr>
          <w:rFonts w:ascii="Times New Roman" w:eastAsia="Times New Roman" w:hAnsi="Times New Roman"/>
          <w:b w:val="0"/>
        </w:rPr>
      </w:pPr>
      <w:r w:rsidRPr="00B407C6">
        <w:rPr>
          <w:rFonts w:ascii="Times New Roman" w:eastAsia="Times New Roman" w:hAnsi="Times New Roman"/>
          <w:b w:val="0"/>
        </w:rPr>
        <w:t xml:space="preserve">Redfield ratio - C:N:P:Fe (element ratios, </w:t>
      </w:r>
      <w:proofErr w:type="spellStart"/>
      <w:r w:rsidRPr="00B407C6">
        <w:rPr>
          <w:rFonts w:ascii="Times New Roman" w:eastAsia="Times New Roman" w:hAnsi="Times New Roman"/>
          <w:b w:val="0"/>
        </w:rPr>
        <w:t>stoichiometry</w:t>
      </w:r>
      <w:proofErr w:type="spellEnd"/>
      <w:r w:rsidRPr="00B407C6">
        <w:rPr>
          <w:rFonts w:ascii="Times New Roman" w:eastAsia="Times New Roman" w:hAnsi="Times New Roman"/>
          <w:b w:val="0"/>
        </w:rPr>
        <w:t>)</w:t>
      </w:r>
    </w:p>
    <w:p w:rsidR="00B407C6" w:rsidRPr="00B407C6" w:rsidRDefault="00B407C6" w:rsidP="00B407C6">
      <w:pPr>
        <w:pStyle w:val="ListParagraph"/>
        <w:numPr>
          <w:ilvl w:val="0"/>
          <w:numId w:val="3"/>
        </w:numPr>
        <w:spacing w:before="100" w:beforeAutospacing="1" w:after="100" w:afterAutospacing="1"/>
        <w:rPr>
          <w:rFonts w:ascii="Times New Roman" w:eastAsia="Times New Roman" w:hAnsi="Times New Roman"/>
          <w:b w:val="0"/>
        </w:rPr>
      </w:pPr>
      <w:r w:rsidRPr="00B407C6">
        <w:rPr>
          <w:rFonts w:ascii="Times New Roman" w:eastAsia="Times New Roman" w:hAnsi="Times New Roman"/>
          <w:b w:val="0"/>
        </w:rPr>
        <w:t>Mass balance and Residence time</w:t>
      </w:r>
    </w:p>
    <w:p w:rsidR="00B407C6" w:rsidRPr="00B407C6" w:rsidRDefault="00B407C6" w:rsidP="00B407C6">
      <w:pPr>
        <w:pStyle w:val="ListParagraph"/>
        <w:numPr>
          <w:ilvl w:val="0"/>
          <w:numId w:val="3"/>
        </w:numPr>
        <w:spacing w:before="100" w:beforeAutospacing="1" w:after="100" w:afterAutospacing="1"/>
        <w:rPr>
          <w:rFonts w:ascii="Times New Roman" w:eastAsia="Times New Roman" w:hAnsi="Times New Roman"/>
          <w:b w:val="0"/>
        </w:rPr>
      </w:pPr>
      <w:r w:rsidRPr="00B407C6">
        <w:rPr>
          <w:rFonts w:ascii="Times New Roman" w:eastAsia="Times New Roman" w:hAnsi="Times New Roman"/>
          <w:b w:val="0"/>
        </w:rPr>
        <w:t>Biome</w:t>
      </w:r>
      <w:r w:rsidRPr="00B407C6">
        <w:rPr>
          <w:rFonts w:ascii="Times New Roman" w:eastAsia="Times New Roman" w:hAnsi="Times New Roman"/>
          <w:b w:val="0"/>
        </w:rPr>
        <w:br/>
      </w:r>
    </w:p>
    <w:p w:rsidR="00B407C6" w:rsidRPr="00B407C6" w:rsidRDefault="00B407C6" w:rsidP="00B407C6">
      <w:pPr>
        <w:pStyle w:val="ListParagraph"/>
        <w:numPr>
          <w:ilvl w:val="0"/>
          <w:numId w:val="3"/>
        </w:numPr>
        <w:spacing w:before="100" w:beforeAutospacing="1" w:after="100" w:afterAutospacing="1"/>
        <w:rPr>
          <w:rFonts w:ascii="Times New Roman" w:eastAsia="Times New Roman" w:hAnsi="Times New Roman"/>
          <w:b w:val="0"/>
        </w:rPr>
      </w:pPr>
      <w:r w:rsidRPr="00B407C6">
        <w:rPr>
          <w:rFonts w:ascii="Times New Roman" w:eastAsia="Times New Roman" w:hAnsi="Times New Roman"/>
          <w:b w:val="0"/>
          <w:i/>
          <w:u w:val="single"/>
        </w:rPr>
        <w:t>Main Concepts</w:t>
      </w:r>
      <w:r w:rsidRPr="00B407C6">
        <w:rPr>
          <w:rFonts w:ascii="Times New Roman" w:eastAsia="Times New Roman" w:hAnsi="Times New Roman"/>
          <w:b w:val="0"/>
          <w:i/>
        </w:rPr>
        <w:t xml:space="preserve">: </w:t>
      </w:r>
    </w:p>
    <w:p w:rsidR="00B407C6" w:rsidRPr="00B407C6" w:rsidRDefault="00B407C6" w:rsidP="00B407C6">
      <w:pPr>
        <w:pStyle w:val="ListParagraph"/>
        <w:numPr>
          <w:ilvl w:val="0"/>
          <w:numId w:val="3"/>
        </w:numPr>
        <w:tabs>
          <w:tab w:val="num" w:pos="360"/>
        </w:tabs>
        <w:spacing w:before="100" w:beforeAutospacing="1" w:after="100" w:afterAutospacing="1"/>
        <w:rPr>
          <w:rFonts w:ascii="Times New Roman" w:eastAsia="Times New Roman" w:hAnsi="Times New Roman"/>
          <w:b w:val="0"/>
        </w:rPr>
      </w:pPr>
      <w:r w:rsidRPr="00B407C6">
        <w:rPr>
          <w:rFonts w:ascii="Symbol" w:eastAsia="Times New Roman" w:hAnsi="Symbol"/>
          <w:b w:val="0"/>
        </w:rPr>
        <w:t></w:t>
      </w:r>
      <w:r w:rsidRPr="00B407C6">
        <w:rPr>
          <w:rFonts w:ascii="Times New Roman" w:eastAsia="Times New Roman" w:hAnsi="Times New Roman"/>
          <w:b w:val="0"/>
          <w:sz w:val="14"/>
          <w:szCs w:val="14"/>
        </w:rPr>
        <w:t xml:space="preserve">        </w:t>
      </w:r>
      <w:r w:rsidRPr="00B407C6">
        <w:rPr>
          <w:rFonts w:ascii="Times New Roman" w:eastAsia="Times New Roman" w:hAnsi="Times New Roman"/>
          <w:b w:val="0"/>
        </w:rPr>
        <w:t>Open versus closed systems.</w:t>
      </w:r>
    </w:p>
    <w:p w:rsidR="00B407C6" w:rsidRPr="00B407C6" w:rsidRDefault="00B407C6" w:rsidP="00B407C6">
      <w:pPr>
        <w:pStyle w:val="ListParagraph"/>
        <w:numPr>
          <w:ilvl w:val="0"/>
          <w:numId w:val="3"/>
        </w:numPr>
        <w:tabs>
          <w:tab w:val="num" w:pos="360"/>
        </w:tabs>
        <w:spacing w:before="100" w:beforeAutospacing="1" w:after="100" w:afterAutospacing="1"/>
        <w:rPr>
          <w:rFonts w:ascii="Times New Roman" w:eastAsia="Times New Roman" w:hAnsi="Times New Roman"/>
          <w:b w:val="0"/>
        </w:rPr>
      </w:pPr>
      <w:r w:rsidRPr="00B407C6">
        <w:rPr>
          <w:rFonts w:ascii="Symbol" w:eastAsia="Times New Roman" w:hAnsi="Symbol"/>
          <w:b w:val="0"/>
        </w:rPr>
        <w:t></w:t>
      </w:r>
      <w:r w:rsidRPr="00B407C6">
        <w:rPr>
          <w:rFonts w:ascii="Times New Roman" w:eastAsia="Times New Roman" w:hAnsi="Times New Roman"/>
          <w:b w:val="0"/>
          <w:sz w:val="14"/>
          <w:szCs w:val="14"/>
        </w:rPr>
        <w:t xml:space="preserve">        </w:t>
      </w:r>
      <w:r w:rsidRPr="00B407C6">
        <w:rPr>
          <w:rFonts w:ascii="Times New Roman" w:eastAsia="Times New Roman" w:hAnsi="Times New Roman"/>
          <w:b w:val="0"/>
        </w:rPr>
        <w:t>Ecosystem processes: energy transformations and biogeochemical cycles.</w:t>
      </w:r>
    </w:p>
    <w:p w:rsidR="00B407C6" w:rsidRPr="00B407C6" w:rsidRDefault="00B407C6" w:rsidP="00B407C6">
      <w:pPr>
        <w:pStyle w:val="ListParagraph"/>
        <w:numPr>
          <w:ilvl w:val="0"/>
          <w:numId w:val="3"/>
        </w:numPr>
        <w:tabs>
          <w:tab w:val="num" w:pos="360"/>
        </w:tabs>
        <w:spacing w:before="100" w:beforeAutospacing="1" w:after="100" w:afterAutospacing="1"/>
        <w:rPr>
          <w:rFonts w:ascii="Times New Roman" w:eastAsia="Times New Roman" w:hAnsi="Times New Roman"/>
          <w:b w:val="0"/>
        </w:rPr>
      </w:pPr>
      <w:proofErr w:type="gramStart"/>
      <w:r w:rsidRPr="00B407C6">
        <w:rPr>
          <w:rFonts w:ascii="Symbol" w:eastAsia="Times New Roman" w:hAnsi="Symbol"/>
          <w:b w:val="0"/>
        </w:rPr>
        <w:t></w:t>
      </w:r>
      <w:r w:rsidRPr="00B407C6">
        <w:rPr>
          <w:rFonts w:ascii="Times New Roman" w:eastAsia="Times New Roman" w:hAnsi="Times New Roman"/>
          <w:b w:val="0"/>
          <w:sz w:val="14"/>
          <w:szCs w:val="14"/>
        </w:rPr>
        <w:t xml:space="preserve">        </w:t>
      </w:r>
      <w:r w:rsidRPr="00B407C6">
        <w:rPr>
          <w:rFonts w:ascii="Times New Roman" w:eastAsia="Times New Roman" w:hAnsi="Times New Roman"/>
          <w:b w:val="0"/>
        </w:rPr>
        <w:t>Element cycling.</w:t>
      </w:r>
      <w:proofErr w:type="gramEnd"/>
    </w:p>
    <w:p w:rsidR="00B407C6" w:rsidRPr="00B407C6" w:rsidRDefault="00B407C6" w:rsidP="00B407C6">
      <w:pPr>
        <w:pStyle w:val="ListParagraph"/>
        <w:numPr>
          <w:ilvl w:val="0"/>
          <w:numId w:val="3"/>
        </w:numPr>
        <w:tabs>
          <w:tab w:val="num" w:pos="360"/>
        </w:tabs>
        <w:spacing w:before="100" w:beforeAutospacing="1" w:after="100" w:afterAutospacing="1"/>
        <w:rPr>
          <w:rFonts w:ascii="Times New Roman" w:eastAsia="Times New Roman" w:hAnsi="Times New Roman"/>
          <w:b w:val="0"/>
        </w:rPr>
      </w:pPr>
      <w:proofErr w:type="gramStart"/>
      <w:r w:rsidRPr="00B407C6">
        <w:rPr>
          <w:rFonts w:ascii="Symbol" w:eastAsia="Times New Roman" w:hAnsi="Symbol"/>
          <w:b w:val="0"/>
        </w:rPr>
        <w:t></w:t>
      </w:r>
      <w:r w:rsidRPr="00B407C6">
        <w:rPr>
          <w:rFonts w:ascii="Times New Roman" w:eastAsia="Times New Roman" w:hAnsi="Times New Roman"/>
          <w:b w:val="0"/>
          <w:sz w:val="14"/>
          <w:szCs w:val="14"/>
        </w:rPr>
        <w:t xml:space="preserve">        </w:t>
      </w:r>
      <w:r w:rsidRPr="00B407C6">
        <w:rPr>
          <w:rFonts w:ascii="Times New Roman" w:eastAsia="Times New Roman" w:hAnsi="Times New Roman"/>
          <w:b w:val="0"/>
        </w:rPr>
        <w:t>Food chains versus food webs.</w:t>
      </w:r>
      <w:proofErr w:type="gramEnd"/>
    </w:p>
    <w:p w:rsidR="00B407C6" w:rsidRPr="00B407C6" w:rsidRDefault="00B407C6" w:rsidP="00B407C6">
      <w:pPr>
        <w:pStyle w:val="ListParagraph"/>
        <w:numPr>
          <w:ilvl w:val="0"/>
          <w:numId w:val="3"/>
        </w:numPr>
        <w:tabs>
          <w:tab w:val="num" w:pos="360"/>
        </w:tabs>
        <w:spacing w:before="100" w:beforeAutospacing="1" w:after="100" w:afterAutospacing="1"/>
        <w:rPr>
          <w:rFonts w:ascii="Times New Roman" w:eastAsia="Times New Roman" w:hAnsi="Times New Roman"/>
          <w:b w:val="0"/>
        </w:rPr>
      </w:pPr>
      <w:r w:rsidRPr="00B407C6">
        <w:rPr>
          <w:rFonts w:ascii="Symbol" w:eastAsia="Times New Roman" w:hAnsi="Symbol"/>
          <w:b w:val="0"/>
        </w:rPr>
        <w:t></w:t>
      </w:r>
      <w:r w:rsidRPr="00B407C6">
        <w:rPr>
          <w:rFonts w:ascii="Times New Roman" w:eastAsia="Times New Roman" w:hAnsi="Times New Roman"/>
          <w:b w:val="0"/>
          <w:sz w:val="14"/>
          <w:szCs w:val="14"/>
        </w:rPr>
        <w:t xml:space="preserve">        </w:t>
      </w:r>
      <w:proofErr w:type="gramStart"/>
      <w:r w:rsidRPr="00B407C6">
        <w:rPr>
          <w:rFonts w:ascii="Times New Roman" w:eastAsia="Times New Roman" w:hAnsi="Times New Roman"/>
          <w:b w:val="0"/>
        </w:rPr>
        <w:t>Explain</w:t>
      </w:r>
      <w:proofErr w:type="gramEnd"/>
      <w:r w:rsidRPr="00B407C6">
        <w:rPr>
          <w:rFonts w:ascii="Times New Roman" w:eastAsia="Times New Roman" w:hAnsi="Times New Roman"/>
          <w:b w:val="0"/>
        </w:rPr>
        <w:t xml:space="preserve"> the principles of element ratios, mass balance, and residence time, and give examples of how these tools can be used to study environmental problems (use calculations).</w:t>
      </w:r>
    </w:p>
    <w:p w:rsidR="00B407C6" w:rsidRPr="00B407C6" w:rsidRDefault="00B407C6" w:rsidP="00B407C6">
      <w:pPr>
        <w:pStyle w:val="ListParagraph"/>
        <w:numPr>
          <w:ilvl w:val="0"/>
          <w:numId w:val="3"/>
        </w:numPr>
        <w:tabs>
          <w:tab w:val="num" w:pos="360"/>
        </w:tabs>
        <w:spacing w:before="100" w:beforeAutospacing="1" w:after="100" w:afterAutospacing="1"/>
        <w:rPr>
          <w:rFonts w:ascii="Times New Roman" w:eastAsia="Times New Roman" w:hAnsi="Times New Roman"/>
          <w:b w:val="0"/>
        </w:rPr>
      </w:pPr>
      <w:r w:rsidRPr="00B407C6">
        <w:rPr>
          <w:rFonts w:ascii="Symbol" w:eastAsia="Times New Roman" w:hAnsi="Symbol"/>
          <w:b w:val="0"/>
        </w:rPr>
        <w:t></w:t>
      </w:r>
      <w:r w:rsidRPr="00B407C6">
        <w:rPr>
          <w:rFonts w:ascii="Times New Roman" w:eastAsia="Times New Roman" w:hAnsi="Times New Roman"/>
          <w:b w:val="0"/>
          <w:sz w:val="14"/>
          <w:szCs w:val="14"/>
        </w:rPr>
        <w:t xml:space="preserve">        </w:t>
      </w:r>
      <w:r w:rsidRPr="00B407C6">
        <w:rPr>
          <w:rFonts w:ascii="Times New Roman" w:eastAsia="Times New Roman" w:hAnsi="Times New Roman"/>
          <w:b w:val="0"/>
        </w:rPr>
        <w:t xml:space="preserve">Discuss the two main theories about how ecosystems </w:t>
      </w:r>
      <w:proofErr w:type="gramStart"/>
      <w:r w:rsidRPr="00B407C6">
        <w:rPr>
          <w:rFonts w:ascii="Times New Roman" w:eastAsia="Times New Roman" w:hAnsi="Times New Roman"/>
          <w:b w:val="0"/>
        </w:rPr>
        <w:t>are controlled</w:t>
      </w:r>
      <w:proofErr w:type="gramEnd"/>
      <w:r w:rsidRPr="00B407C6">
        <w:rPr>
          <w:rFonts w:ascii="Times New Roman" w:eastAsia="Times New Roman" w:hAnsi="Times New Roman"/>
          <w:b w:val="0"/>
        </w:rPr>
        <w:t xml:space="preserve"> -- bottom-up and top-down.</w:t>
      </w:r>
    </w:p>
    <w:p w:rsidR="00B407C6" w:rsidRPr="00B407C6" w:rsidRDefault="00B407C6" w:rsidP="00B407C6">
      <w:pPr>
        <w:pStyle w:val="ListParagraph"/>
        <w:numPr>
          <w:ilvl w:val="0"/>
          <w:numId w:val="3"/>
        </w:numPr>
        <w:tabs>
          <w:tab w:val="num" w:pos="360"/>
        </w:tabs>
        <w:spacing w:before="100" w:beforeAutospacing="1" w:after="100" w:afterAutospacing="1"/>
        <w:rPr>
          <w:rFonts w:ascii="Times New Roman" w:eastAsia="Times New Roman" w:hAnsi="Times New Roman"/>
          <w:b w:val="0"/>
        </w:rPr>
      </w:pPr>
      <w:r w:rsidRPr="00B407C6">
        <w:rPr>
          <w:rFonts w:ascii="Symbol" w:eastAsia="Times New Roman" w:hAnsi="Symbol"/>
          <w:b w:val="0"/>
        </w:rPr>
        <w:t></w:t>
      </w:r>
      <w:r w:rsidRPr="00B407C6">
        <w:rPr>
          <w:rFonts w:ascii="Times New Roman" w:eastAsia="Times New Roman" w:hAnsi="Times New Roman"/>
          <w:b w:val="0"/>
          <w:sz w:val="14"/>
          <w:szCs w:val="14"/>
        </w:rPr>
        <w:t xml:space="preserve">        </w:t>
      </w:r>
      <w:r w:rsidRPr="00B407C6">
        <w:rPr>
          <w:rFonts w:ascii="Times New Roman" w:eastAsia="Times New Roman" w:hAnsi="Times New Roman"/>
          <w:b w:val="0"/>
        </w:rPr>
        <w:t>Distribution of the world’s biomes – what determines their geography?</w:t>
      </w:r>
    </w:p>
    <w:p w:rsidR="00972BDB" w:rsidRDefault="00972BDB"/>
    <w:sectPr w:rsidR="00972BDB" w:rsidSect="00972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111F"/>
    <w:multiLevelType w:val="multilevel"/>
    <w:tmpl w:val="0DCC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37C1A"/>
    <w:multiLevelType w:val="multilevel"/>
    <w:tmpl w:val="55D0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026B9E"/>
    <w:multiLevelType w:val="multilevel"/>
    <w:tmpl w:val="BCA8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B407C6"/>
    <w:rsid w:val="0071388F"/>
    <w:rsid w:val="00972BDB"/>
    <w:rsid w:val="00983012"/>
    <w:rsid w:val="00B407C6"/>
    <w:rsid w:val="00C553AC"/>
    <w:rsid w:val="00E86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imes New Roman"/>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DB"/>
  </w:style>
  <w:style w:type="paragraph" w:styleId="Heading3">
    <w:name w:val="heading 3"/>
    <w:basedOn w:val="Normal"/>
    <w:link w:val="Heading3Char"/>
    <w:uiPriority w:val="9"/>
    <w:qFormat/>
    <w:rsid w:val="00B407C6"/>
    <w:pPr>
      <w:spacing w:before="100" w:beforeAutospacing="1" w:after="100" w:afterAutospacing="1"/>
      <w:outlineLvl w:val="2"/>
    </w:pPr>
    <w:rPr>
      <w:rFonts w:ascii="Times New Roman" w:eastAsia="Times New Roman" w:hAnsi="Times New Roman"/>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07C6"/>
    <w:rPr>
      <w:rFonts w:ascii="Times New Roman" w:eastAsia="Times New Roman" w:hAnsi="Times New Roman"/>
      <w:bCs/>
      <w:sz w:val="27"/>
      <w:szCs w:val="27"/>
    </w:rPr>
  </w:style>
  <w:style w:type="character" w:styleId="Hyperlink">
    <w:name w:val="Hyperlink"/>
    <w:basedOn w:val="DefaultParagraphFont"/>
    <w:uiPriority w:val="99"/>
    <w:semiHidden/>
    <w:unhideWhenUsed/>
    <w:rsid w:val="00B407C6"/>
    <w:rPr>
      <w:color w:val="FF0000"/>
      <w:u w:val="single"/>
    </w:rPr>
  </w:style>
  <w:style w:type="paragraph" w:styleId="NormalWeb">
    <w:name w:val="Normal (Web)"/>
    <w:basedOn w:val="Normal"/>
    <w:uiPriority w:val="99"/>
    <w:semiHidden/>
    <w:unhideWhenUsed/>
    <w:rsid w:val="00B407C6"/>
    <w:pPr>
      <w:spacing w:before="100" w:beforeAutospacing="1" w:after="100" w:afterAutospacing="1"/>
    </w:pPr>
    <w:rPr>
      <w:rFonts w:ascii="Times New Roman" w:eastAsia="Times New Roman" w:hAnsi="Times New Roman"/>
      <w:b w:val="0"/>
    </w:rPr>
  </w:style>
  <w:style w:type="paragraph" w:styleId="BalloonText">
    <w:name w:val="Balloon Text"/>
    <w:basedOn w:val="Normal"/>
    <w:link w:val="BalloonTextChar"/>
    <w:uiPriority w:val="99"/>
    <w:semiHidden/>
    <w:unhideWhenUsed/>
    <w:rsid w:val="00B407C6"/>
    <w:rPr>
      <w:rFonts w:ascii="Tahoma" w:hAnsi="Tahoma" w:cs="Tahoma"/>
      <w:sz w:val="16"/>
      <w:szCs w:val="16"/>
    </w:rPr>
  </w:style>
  <w:style w:type="character" w:customStyle="1" w:styleId="BalloonTextChar">
    <w:name w:val="Balloon Text Char"/>
    <w:basedOn w:val="DefaultParagraphFont"/>
    <w:link w:val="BalloonText"/>
    <w:uiPriority w:val="99"/>
    <w:semiHidden/>
    <w:rsid w:val="00B407C6"/>
    <w:rPr>
      <w:rFonts w:ascii="Tahoma" w:hAnsi="Tahoma" w:cs="Tahoma"/>
      <w:sz w:val="16"/>
      <w:szCs w:val="16"/>
    </w:rPr>
  </w:style>
  <w:style w:type="paragraph" w:styleId="ListParagraph">
    <w:name w:val="List Paragraph"/>
    <w:basedOn w:val="Normal"/>
    <w:uiPriority w:val="34"/>
    <w:qFormat/>
    <w:rsid w:val="00B407C6"/>
    <w:pPr>
      <w:ind w:left="720"/>
      <w:contextualSpacing/>
    </w:pPr>
  </w:style>
</w:styles>
</file>

<file path=word/webSettings.xml><?xml version="1.0" encoding="utf-8"?>
<w:webSettings xmlns:r="http://schemas.openxmlformats.org/officeDocument/2006/relationships" xmlns:w="http://schemas.openxmlformats.org/wordprocessingml/2006/main">
  <w:divs>
    <w:div w:id="3409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change.umich.edu/globalchange1/current/lectures/kling/energyflow/PSN_primer.html"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%FULLNAME%</dc:creator>
  <cp:keywords/>
  <dc:description/>
  <cp:lastModifiedBy>%FULLNAME%</cp:lastModifiedBy>
  <cp:revision>1</cp:revision>
  <dcterms:created xsi:type="dcterms:W3CDTF">2011-02-20T16:28:00Z</dcterms:created>
  <dcterms:modified xsi:type="dcterms:W3CDTF">2011-02-20T17:05:00Z</dcterms:modified>
</cp:coreProperties>
</file>